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FA" w:rsidRPr="00A82F6E" w:rsidRDefault="00771EFA" w:rsidP="00771EFA">
      <w:pPr>
        <w:jc w:val="center"/>
        <w:rPr>
          <w:rFonts w:ascii="Arial" w:hAnsi="Arial" w:cs="Arial"/>
          <w:b/>
          <w:sz w:val="28"/>
          <w:szCs w:val="28"/>
        </w:rPr>
      </w:pPr>
      <w:r w:rsidRPr="00A82F6E">
        <w:rPr>
          <w:rFonts w:ascii="Arial" w:hAnsi="Arial" w:cs="Arial"/>
          <w:b/>
          <w:sz w:val="28"/>
          <w:szCs w:val="28"/>
        </w:rPr>
        <w:t xml:space="preserve">Zásady pro poskytování </w:t>
      </w:r>
      <w:r>
        <w:rPr>
          <w:rFonts w:ascii="Arial" w:hAnsi="Arial" w:cs="Arial"/>
          <w:b/>
          <w:sz w:val="28"/>
          <w:szCs w:val="28"/>
        </w:rPr>
        <w:t>finanční dotace</w:t>
      </w:r>
      <w:r w:rsidRPr="00A82F6E">
        <w:rPr>
          <w:rFonts w:ascii="Arial" w:hAnsi="Arial" w:cs="Arial"/>
          <w:b/>
          <w:sz w:val="28"/>
          <w:szCs w:val="28"/>
        </w:rPr>
        <w:t xml:space="preserve"> </w:t>
      </w:r>
    </w:p>
    <w:p w:rsidR="00771EFA" w:rsidRDefault="00771EFA" w:rsidP="00771EFA">
      <w:pPr>
        <w:jc w:val="center"/>
        <w:rPr>
          <w:rFonts w:ascii="Arial" w:hAnsi="Arial" w:cs="Arial"/>
          <w:b/>
          <w:sz w:val="28"/>
          <w:szCs w:val="28"/>
        </w:rPr>
      </w:pPr>
      <w:r w:rsidRPr="00A82F6E">
        <w:rPr>
          <w:rFonts w:ascii="Arial" w:hAnsi="Arial" w:cs="Arial"/>
          <w:b/>
          <w:sz w:val="28"/>
          <w:szCs w:val="28"/>
        </w:rPr>
        <w:t>z rozpočtu města Vysokého Mýta</w:t>
      </w:r>
    </w:p>
    <w:p w:rsidR="00771EFA" w:rsidRPr="00A82F6E" w:rsidRDefault="00771EFA" w:rsidP="00771EFA">
      <w:pPr>
        <w:jc w:val="center"/>
        <w:rPr>
          <w:rFonts w:ascii="Arial" w:hAnsi="Arial" w:cs="Arial"/>
          <w:b/>
          <w:sz w:val="28"/>
          <w:szCs w:val="28"/>
        </w:rPr>
      </w:pPr>
    </w:p>
    <w:p w:rsidR="00771EFA" w:rsidRPr="005D3109" w:rsidRDefault="00771EFA" w:rsidP="00771EFA">
      <w:pPr>
        <w:jc w:val="center"/>
        <w:rPr>
          <w:rFonts w:ascii="Arial" w:hAnsi="Arial" w:cs="Arial"/>
          <w:sz w:val="22"/>
          <w:szCs w:val="22"/>
        </w:rPr>
      </w:pPr>
      <w:r w:rsidRPr="005D3109">
        <w:rPr>
          <w:rFonts w:ascii="Arial" w:hAnsi="Arial" w:cs="Arial"/>
          <w:sz w:val="22"/>
          <w:szCs w:val="22"/>
        </w:rPr>
        <w:t>(dále je</w:t>
      </w:r>
      <w:r w:rsidR="00A16E16">
        <w:rPr>
          <w:rFonts w:ascii="Arial" w:hAnsi="Arial" w:cs="Arial"/>
          <w:sz w:val="22"/>
          <w:szCs w:val="22"/>
        </w:rPr>
        <w:t>n</w:t>
      </w:r>
      <w:r w:rsidRPr="005D3109">
        <w:rPr>
          <w:rFonts w:ascii="Arial" w:hAnsi="Arial" w:cs="Arial"/>
          <w:sz w:val="22"/>
          <w:szCs w:val="22"/>
        </w:rPr>
        <w:t xml:space="preserve"> </w:t>
      </w:r>
      <w:r w:rsidR="007243A5">
        <w:rPr>
          <w:rFonts w:ascii="Arial" w:hAnsi="Arial" w:cs="Arial"/>
          <w:sz w:val="22"/>
          <w:szCs w:val="22"/>
        </w:rPr>
        <w:t>„Zásady“</w:t>
      </w:r>
      <w:r w:rsidRPr="005D3109">
        <w:rPr>
          <w:rFonts w:ascii="Arial" w:hAnsi="Arial" w:cs="Arial"/>
          <w:sz w:val="22"/>
          <w:szCs w:val="22"/>
        </w:rPr>
        <w:t>)</w:t>
      </w:r>
    </w:p>
    <w:p w:rsidR="00771EFA" w:rsidRPr="005D3109" w:rsidRDefault="00771EFA" w:rsidP="00771EFA">
      <w:pPr>
        <w:jc w:val="center"/>
        <w:rPr>
          <w:rFonts w:ascii="Arial" w:hAnsi="Arial" w:cs="Arial"/>
          <w:sz w:val="22"/>
          <w:szCs w:val="22"/>
        </w:rPr>
      </w:pPr>
    </w:p>
    <w:p w:rsidR="00771EFA" w:rsidRPr="001D5EA7" w:rsidRDefault="00771EFA" w:rsidP="00771EFA">
      <w:p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I.</w:t>
      </w:r>
    </w:p>
    <w:p w:rsidR="00771EFA" w:rsidRPr="001D5EA7" w:rsidRDefault="00771EFA" w:rsidP="00771EFA">
      <w:pPr>
        <w:pStyle w:val="Nadpis1"/>
      </w:pPr>
      <w:r w:rsidRPr="001D5EA7">
        <w:t>Úvodní ustanovení</w:t>
      </w:r>
    </w:p>
    <w:p w:rsidR="00771EFA" w:rsidRPr="001D5EA7" w:rsidRDefault="00771EFA" w:rsidP="00771EFA">
      <w:pPr>
        <w:rPr>
          <w:rFonts w:ascii="Arial" w:hAnsi="Arial" w:cs="Arial"/>
          <w:sz w:val="22"/>
          <w:szCs w:val="22"/>
        </w:rPr>
      </w:pPr>
    </w:p>
    <w:p w:rsidR="006D4536" w:rsidRPr="00D77FCD" w:rsidRDefault="006D4536" w:rsidP="00D77FCD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01407">
        <w:rPr>
          <w:rFonts w:ascii="Arial" w:hAnsi="Arial" w:cs="Arial"/>
          <w:sz w:val="22"/>
          <w:szCs w:val="22"/>
        </w:rPr>
        <w:t xml:space="preserve">Město Vysoké Mýto poskytuje finanční dotaci </w:t>
      </w:r>
      <w:r w:rsidR="00D77FCD" w:rsidRPr="00D01407">
        <w:rPr>
          <w:rFonts w:ascii="Arial" w:hAnsi="Arial" w:cs="Arial"/>
          <w:sz w:val="22"/>
          <w:szCs w:val="22"/>
        </w:rPr>
        <w:t xml:space="preserve">například na sport, kulturu, školství, volnočasové aktivity, životní prostředí, sociální služby, rozvoj zahraničních vztahů </w:t>
      </w:r>
      <w:r w:rsidRPr="00D01407">
        <w:rPr>
          <w:rFonts w:ascii="Arial" w:hAnsi="Arial" w:cs="Arial"/>
          <w:sz w:val="22"/>
          <w:szCs w:val="22"/>
        </w:rPr>
        <w:t xml:space="preserve">v souladu </w:t>
      </w:r>
      <w:r w:rsidR="00D77FCD" w:rsidRPr="00D01407">
        <w:rPr>
          <w:rFonts w:ascii="Arial" w:hAnsi="Arial" w:cs="Arial"/>
          <w:sz w:val="22"/>
          <w:szCs w:val="22"/>
        </w:rPr>
        <w:t>se Strategickým plánem rozvoje města Vysokého Mýta. Řídí</w:t>
      </w:r>
      <w:r w:rsidR="00D77FCD">
        <w:rPr>
          <w:rFonts w:ascii="Arial" w:hAnsi="Arial" w:cs="Arial"/>
          <w:sz w:val="22"/>
          <w:szCs w:val="22"/>
        </w:rPr>
        <w:t xml:space="preserve"> se přitom </w:t>
      </w:r>
      <w:r w:rsidRPr="001D5EA7">
        <w:rPr>
          <w:rFonts w:ascii="Arial" w:hAnsi="Arial" w:cs="Arial"/>
          <w:sz w:val="22"/>
          <w:szCs w:val="22"/>
        </w:rPr>
        <w:t xml:space="preserve">zákonem 128/2000 Sb., o </w:t>
      </w:r>
      <w:r w:rsidR="008B5079" w:rsidRPr="00D77FCD">
        <w:rPr>
          <w:rFonts w:ascii="Arial" w:hAnsi="Arial" w:cs="Arial"/>
          <w:sz w:val="22"/>
          <w:szCs w:val="22"/>
        </w:rPr>
        <w:t xml:space="preserve">obcích, </w:t>
      </w:r>
      <w:r w:rsidRPr="00D77FCD">
        <w:rPr>
          <w:rFonts w:ascii="Arial" w:hAnsi="Arial" w:cs="Arial"/>
          <w:sz w:val="22"/>
          <w:szCs w:val="22"/>
        </w:rPr>
        <w:t>ve znění pozdějších předpisů, dále v souladu se zákonem č. 250/2000 Sb. o rozpočtových pravidlech územních rozpočtů, ve znění pozdějších předpisů a zákonem č. 320/2001 Sb., o finanční kontrole ve veřejné správě, ve znění pozdějších předpisů.</w:t>
      </w:r>
    </w:p>
    <w:p w:rsidR="006D4536" w:rsidRPr="001D5EA7" w:rsidRDefault="006D4536" w:rsidP="00A8431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Dotací města Vysokého Mýta </w:t>
      </w:r>
      <w:r w:rsidR="006D4536" w:rsidRPr="001D5EA7">
        <w:rPr>
          <w:rFonts w:ascii="Arial" w:hAnsi="Arial" w:cs="Arial"/>
          <w:sz w:val="22"/>
          <w:szCs w:val="22"/>
        </w:rPr>
        <w:t>se rozumí</w:t>
      </w:r>
      <w:r w:rsidRPr="001D5EA7">
        <w:rPr>
          <w:rFonts w:ascii="Arial" w:hAnsi="Arial" w:cs="Arial"/>
          <w:sz w:val="22"/>
          <w:szCs w:val="22"/>
        </w:rPr>
        <w:t xml:space="preserve"> poskytnutí peněžních prostředků z rozpočtu města Vysokého Mýta fyzickým nebo právnickým osobám na st</w:t>
      </w:r>
      <w:r w:rsidR="009442A2" w:rsidRPr="001D5EA7">
        <w:rPr>
          <w:rFonts w:ascii="Arial" w:hAnsi="Arial" w:cs="Arial"/>
          <w:sz w:val="22"/>
          <w:szCs w:val="22"/>
        </w:rPr>
        <w:t>anovený účel</w:t>
      </w:r>
      <w:r w:rsidRPr="001D5EA7">
        <w:rPr>
          <w:rFonts w:ascii="Arial" w:hAnsi="Arial" w:cs="Arial"/>
          <w:sz w:val="22"/>
          <w:szCs w:val="22"/>
        </w:rPr>
        <w:t xml:space="preserve">. </w:t>
      </w:r>
    </w:p>
    <w:p w:rsidR="006D4536" w:rsidRPr="001D5EA7" w:rsidRDefault="006D4536" w:rsidP="00A84311">
      <w:pPr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6D4536" w:rsidP="00A84311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Dotace může být poskytnuta na účel uvedený v programu (tzv. </w:t>
      </w:r>
      <w:r w:rsidR="00296C31" w:rsidRPr="001D5EA7">
        <w:rPr>
          <w:rFonts w:ascii="Arial" w:hAnsi="Arial" w:cs="Arial"/>
          <w:sz w:val="22"/>
          <w:szCs w:val="22"/>
        </w:rPr>
        <w:t>A. P</w:t>
      </w:r>
      <w:r w:rsidRPr="001D5EA7">
        <w:rPr>
          <w:rFonts w:ascii="Arial" w:hAnsi="Arial" w:cs="Arial"/>
          <w:sz w:val="22"/>
          <w:szCs w:val="22"/>
        </w:rPr>
        <w:t xml:space="preserve">rogramová dotace) nebo na </w:t>
      </w:r>
      <w:r w:rsidR="00153DC4" w:rsidRPr="001D5EA7">
        <w:rPr>
          <w:rFonts w:ascii="Arial" w:hAnsi="Arial" w:cs="Arial"/>
          <w:sz w:val="22"/>
          <w:szCs w:val="22"/>
        </w:rPr>
        <w:t>individuální</w:t>
      </w:r>
      <w:r w:rsidRPr="001D5EA7">
        <w:rPr>
          <w:rFonts w:ascii="Arial" w:hAnsi="Arial" w:cs="Arial"/>
          <w:sz w:val="22"/>
          <w:szCs w:val="22"/>
        </w:rPr>
        <w:t xml:space="preserve"> účel uvedený žadatelem v žádosti o poskytnutí dotace</w:t>
      </w:r>
      <w:r w:rsidR="00E30131" w:rsidRPr="001D5EA7">
        <w:rPr>
          <w:rFonts w:ascii="Arial" w:hAnsi="Arial" w:cs="Arial"/>
          <w:sz w:val="22"/>
          <w:szCs w:val="22"/>
        </w:rPr>
        <w:t xml:space="preserve"> (</w:t>
      </w:r>
      <w:r w:rsidR="009442A2" w:rsidRPr="001D5EA7">
        <w:rPr>
          <w:rFonts w:ascii="Arial" w:hAnsi="Arial" w:cs="Arial"/>
          <w:sz w:val="22"/>
          <w:szCs w:val="22"/>
        </w:rPr>
        <w:t xml:space="preserve">tzv. </w:t>
      </w:r>
      <w:r w:rsidR="00296C31" w:rsidRPr="001D5EA7">
        <w:rPr>
          <w:rFonts w:ascii="Arial" w:hAnsi="Arial" w:cs="Arial"/>
          <w:sz w:val="22"/>
          <w:szCs w:val="22"/>
        </w:rPr>
        <w:t>B. I</w:t>
      </w:r>
      <w:r w:rsidR="009442A2" w:rsidRPr="001D5EA7">
        <w:rPr>
          <w:rFonts w:ascii="Arial" w:hAnsi="Arial" w:cs="Arial"/>
          <w:sz w:val="22"/>
          <w:szCs w:val="22"/>
        </w:rPr>
        <w:t>ndividuální dotace</w:t>
      </w:r>
      <w:r w:rsidR="00E30131" w:rsidRPr="001D5EA7">
        <w:rPr>
          <w:rFonts w:ascii="Arial" w:hAnsi="Arial" w:cs="Arial"/>
          <w:sz w:val="22"/>
          <w:szCs w:val="22"/>
        </w:rPr>
        <w:t>)</w:t>
      </w:r>
      <w:r w:rsidRPr="001D5EA7">
        <w:rPr>
          <w:rFonts w:ascii="Arial" w:hAnsi="Arial" w:cs="Arial"/>
          <w:sz w:val="22"/>
          <w:szCs w:val="22"/>
        </w:rPr>
        <w:t>.</w:t>
      </w:r>
    </w:p>
    <w:p w:rsidR="00771EFA" w:rsidRPr="001D5EA7" w:rsidRDefault="00771EFA" w:rsidP="00A84311">
      <w:pPr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numPr>
          <w:ilvl w:val="0"/>
          <w:numId w:val="1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Program pro poskytování dotací je souhrn věcných, časových a finančních podmínek podpory </w:t>
      </w:r>
      <w:r w:rsidR="007463C5" w:rsidRPr="001D5EA7">
        <w:rPr>
          <w:rFonts w:ascii="Arial" w:hAnsi="Arial" w:cs="Arial"/>
          <w:sz w:val="22"/>
          <w:szCs w:val="22"/>
        </w:rPr>
        <w:t>stanovených</w:t>
      </w:r>
      <w:r w:rsidRPr="001D5EA7">
        <w:rPr>
          <w:rFonts w:ascii="Arial" w:hAnsi="Arial" w:cs="Arial"/>
          <w:sz w:val="22"/>
          <w:szCs w:val="22"/>
        </w:rPr>
        <w:t xml:space="preserve"> městem Vysokým Mýtem.</w:t>
      </w:r>
    </w:p>
    <w:p w:rsidR="00771EFA" w:rsidRPr="001D5EA7" w:rsidRDefault="00771EFA" w:rsidP="00D77FCD">
      <w:pPr>
        <w:jc w:val="both"/>
        <w:rPr>
          <w:rFonts w:ascii="Arial" w:hAnsi="Arial" w:cs="Arial"/>
          <w:sz w:val="22"/>
          <w:szCs w:val="22"/>
        </w:rPr>
      </w:pPr>
    </w:p>
    <w:p w:rsidR="00153DC4" w:rsidRPr="001D5EA7" w:rsidRDefault="00153DC4" w:rsidP="00A84311">
      <w:pPr>
        <w:jc w:val="both"/>
        <w:rPr>
          <w:rFonts w:ascii="Arial" w:hAnsi="Arial" w:cs="Arial"/>
          <w:sz w:val="22"/>
          <w:szCs w:val="22"/>
        </w:rPr>
      </w:pPr>
    </w:p>
    <w:p w:rsidR="007463C5" w:rsidRPr="001D5EA7" w:rsidRDefault="00771EFA" w:rsidP="00DF760F">
      <w:p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II.</w:t>
      </w:r>
    </w:p>
    <w:p w:rsidR="00771EFA" w:rsidRPr="001D5EA7" w:rsidRDefault="007463C5" w:rsidP="00DF760F">
      <w:p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Typy dotací</w:t>
      </w:r>
    </w:p>
    <w:p w:rsidR="007463C5" w:rsidRPr="001D5EA7" w:rsidRDefault="007463C5" w:rsidP="00DF760F">
      <w:pPr>
        <w:jc w:val="center"/>
        <w:rPr>
          <w:rFonts w:ascii="Arial" w:hAnsi="Arial" w:cs="Arial"/>
          <w:b/>
          <w:sz w:val="22"/>
          <w:szCs w:val="22"/>
        </w:rPr>
      </w:pPr>
    </w:p>
    <w:p w:rsidR="00771EFA" w:rsidRPr="001D5EA7" w:rsidRDefault="00DF13B0" w:rsidP="00DF760F">
      <w:pPr>
        <w:pStyle w:val="Odstavecseseznamem"/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Programová</w:t>
      </w:r>
      <w:r w:rsidR="002A4063" w:rsidRPr="001D5EA7">
        <w:rPr>
          <w:rFonts w:ascii="Arial" w:hAnsi="Arial" w:cs="Arial"/>
          <w:b/>
          <w:sz w:val="22"/>
          <w:szCs w:val="22"/>
        </w:rPr>
        <w:t xml:space="preserve"> dotace</w:t>
      </w:r>
    </w:p>
    <w:p w:rsidR="00771EFA" w:rsidRPr="001D5EA7" w:rsidRDefault="00771EFA" w:rsidP="00DF760F">
      <w:pPr>
        <w:jc w:val="center"/>
        <w:rPr>
          <w:rFonts w:ascii="Arial" w:hAnsi="Arial" w:cs="Arial"/>
          <w:b/>
          <w:sz w:val="22"/>
          <w:szCs w:val="22"/>
        </w:rPr>
      </w:pPr>
    </w:p>
    <w:p w:rsidR="00771EFA" w:rsidRPr="001D5EA7" w:rsidRDefault="00771EFA" w:rsidP="00A84311">
      <w:pPr>
        <w:numPr>
          <w:ilvl w:val="0"/>
          <w:numId w:val="2"/>
        </w:numPr>
        <w:tabs>
          <w:tab w:val="num" w:pos="426"/>
          <w:tab w:val="left" w:pos="567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  </w:t>
      </w:r>
      <w:r w:rsidRPr="001D5EA7">
        <w:rPr>
          <w:rFonts w:ascii="Arial" w:hAnsi="Arial" w:cs="Arial"/>
          <w:sz w:val="22"/>
          <w:szCs w:val="22"/>
        </w:rPr>
        <w:tab/>
        <w:t xml:space="preserve">Program vyhlašuje Rada města Vysokého Mýta. </w:t>
      </w:r>
    </w:p>
    <w:p w:rsidR="00771EFA" w:rsidRPr="001D5EA7" w:rsidRDefault="00771EFA" w:rsidP="00A84311">
      <w:pPr>
        <w:tabs>
          <w:tab w:val="num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numPr>
          <w:ilvl w:val="0"/>
          <w:numId w:val="2"/>
        </w:numPr>
        <w:tabs>
          <w:tab w:val="num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  </w:t>
      </w:r>
      <w:r w:rsidRPr="001D5EA7">
        <w:rPr>
          <w:rFonts w:ascii="Arial" w:hAnsi="Arial" w:cs="Arial"/>
          <w:sz w:val="22"/>
          <w:szCs w:val="22"/>
        </w:rPr>
        <w:tab/>
        <w:t xml:space="preserve">Program se vyhlašuje zpravidla jedenkrát ročně v návaznosti na rozpočet města Vysokého Mýta. V každém programu je stanoveno:    </w:t>
      </w:r>
    </w:p>
    <w:p w:rsidR="00771EFA" w:rsidRPr="001D5EA7" w:rsidRDefault="00771EFA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název programu,</w:t>
      </w:r>
    </w:p>
    <w:p w:rsidR="00771EFA" w:rsidRPr="001D5EA7" w:rsidRDefault="00771EFA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účel, na který mohou být peněžní prostředky poskytnuty,</w:t>
      </w:r>
    </w:p>
    <w:p w:rsidR="00C2362E" w:rsidRPr="001D5EA7" w:rsidRDefault="00771EFA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důvody podpory stanoveného účelu,</w:t>
      </w:r>
    </w:p>
    <w:p w:rsidR="00AC4E8B" w:rsidRDefault="00771EFA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předpokládaný celkový objem peněžních prostř</w:t>
      </w:r>
      <w:r w:rsidR="00C2362E" w:rsidRPr="001D5EA7">
        <w:rPr>
          <w:rFonts w:ascii="Arial" w:hAnsi="Arial" w:cs="Arial"/>
          <w:sz w:val="22"/>
          <w:szCs w:val="22"/>
        </w:rPr>
        <w:t xml:space="preserve">edků vyčleněných v rozpočtu na </w:t>
      </w:r>
      <w:r w:rsidR="00AC4E8B">
        <w:rPr>
          <w:rFonts w:ascii="Arial" w:hAnsi="Arial" w:cs="Arial"/>
          <w:sz w:val="22"/>
          <w:szCs w:val="22"/>
        </w:rPr>
        <w:t xml:space="preserve">  </w:t>
      </w:r>
    </w:p>
    <w:p w:rsidR="00771EFA" w:rsidRPr="001D5EA7" w:rsidRDefault="00AC4E8B" w:rsidP="00AC4E8B">
      <w:pPr>
        <w:tabs>
          <w:tab w:val="num" w:pos="1080"/>
        </w:tabs>
        <w:ind w:left="9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71EFA" w:rsidRPr="001D5EA7">
        <w:rPr>
          <w:rFonts w:ascii="Arial" w:hAnsi="Arial" w:cs="Arial"/>
          <w:sz w:val="22"/>
          <w:szCs w:val="22"/>
        </w:rPr>
        <w:t>podporu stanoveného účelu,</w:t>
      </w:r>
    </w:p>
    <w:p w:rsidR="00771EFA" w:rsidRPr="001D5EA7" w:rsidRDefault="00771EFA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okruh způsobilých žadatelů,</w:t>
      </w:r>
    </w:p>
    <w:p w:rsidR="00771EFA" w:rsidRPr="001D5EA7" w:rsidRDefault="00AC4E8B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71EFA" w:rsidRPr="001D5EA7">
        <w:rPr>
          <w:rFonts w:ascii="Arial" w:hAnsi="Arial" w:cs="Arial"/>
          <w:sz w:val="22"/>
          <w:szCs w:val="22"/>
        </w:rPr>
        <w:t>lhůtu pro podání žádosti,</w:t>
      </w:r>
    </w:p>
    <w:p w:rsidR="00771EFA" w:rsidRPr="001D5EA7" w:rsidRDefault="00771EFA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kritéria pro hodnocení žádostí,</w:t>
      </w:r>
    </w:p>
    <w:p w:rsidR="00771EFA" w:rsidRPr="001D5EA7" w:rsidRDefault="00771EFA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lhůtu pro rozhodnutí o žádosti,</w:t>
      </w:r>
    </w:p>
    <w:p w:rsidR="00771EFA" w:rsidRPr="001D5EA7" w:rsidRDefault="00AC4E8B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71EFA" w:rsidRPr="001D5EA7">
        <w:rPr>
          <w:rFonts w:ascii="Arial" w:hAnsi="Arial" w:cs="Arial"/>
          <w:sz w:val="22"/>
          <w:szCs w:val="22"/>
        </w:rPr>
        <w:t>podmínky pro poskytnutí dotace,</w:t>
      </w:r>
    </w:p>
    <w:p w:rsidR="00AC4E8B" w:rsidRDefault="00AC4E8B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71EFA" w:rsidRPr="001D5EA7">
        <w:rPr>
          <w:rFonts w:ascii="Arial" w:hAnsi="Arial" w:cs="Arial"/>
          <w:sz w:val="22"/>
          <w:szCs w:val="22"/>
        </w:rPr>
        <w:t xml:space="preserve">vzor žádosti o poskytnutí dotace, </w:t>
      </w:r>
      <w:r w:rsidR="00153DC4" w:rsidRPr="001D5EA7">
        <w:rPr>
          <w:rFonts w:ascii="Arial" w:hAnsi="Arial" w:cs="Arial"/>
          <w:sz w:val="22"/>
          <w:szCs w:val="22"/>
        </w:rPr>
        <w:t xml:space="preserve">vzor smlouvy </w:t>
      </w:r>
      <w:r w:rsidR="00C8502B" w:rsidRPr="001D5EA7">
        <w:rPr>
          <w:rFonts w:ascii="Arial" w:hAnsi="Arial" w:cs="Arial"/>
          <w:sz w:val="22"/>
          <w:szCs w:val="22"/>
        </w:rPr>
        <w:t>o dotaci</w:t>
      </w:r>
      <w:r w:rsidR="00C0069E">
        <w:rPr>
          <w:rFonts w:ascii="Arial" w:hAnsi="Arial" w:cs="Arial"/>
          <w:sz w:val="22"/>
          <w:szCs w:val="22"/>
        </w:rPr>
        <w:t>, vzor</w:t>
      </w:r>
      <w:r w:rsidR="00C8502B" w:rsidRPr="001D5EA7">
        <w:rPr>
          <w:rFonts w:ascii="Arial" w:hAnsi="Arial" w:cs="Arial"/>
          <w:sz w:val="22"/>
          <w:szCs w:val="22"/>
        </w:rPr>
        <w:t xml:space="preserve"> </w:t>
      </w:r>
      <w:r w:rsidR="00C0069E">
        <w:rPr>
          <w:rFonts w:ascii="Arial" w:hAnsi="Arial" w:cs="Arial"/>
          <w:sz w:val="22"/>
          <w:szCs w:val="22"/>
        </w:rPr>
        <w:t xml:space="preserve">finančního </w:t>
      </w:r>
      <w:r w:rsidR="00701729">
        <w:rPr>
          <w:rFonts w:ascii="Arial" w:hAnsi="Arial" w:cs="Arial"/>
          <w:sz w:val="22"/>
          <w:szCs w:val="22"/>
        </w:rPr>
        <w:t>vypořádání</w:t>
      </w:r>
      <w:r w:rsidR="00C006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71EFA" w:rsidRPr="001D5EA7" w:rsidRDefault="00AC4E8B" w:rsidP="00AC4E8B">
      <w:pPr>
        <w:tabs>
          <w:tab w:val="num" w:pos="1080"/>
        </w:tabs>
        <w:ind w:left="9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0069E">
        <w:rPr>
          <w:rFonts w:ascii="Arial" w:hAnsi="Arial" w:cs="Arial"/>
          <w:sz w:val="22"/>
          <w:szCs w:val="22"/>
        </w:rPr>
        <w:t>dotace</w:t>
      </w:r>
    </w:p>
    <w:p w:rsidR="00771EFA" w:rsidRPr="001D5EA7" w:rsidRDefault="00771EFA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specifikace dalších údajů, které musí žádost obsahovat,</w:t>
      </w:r>
    </w:p>
    <w:p w:rsidR="00771EFA" w:rsidRPr="001D5EA7" w:rsidRDefault="00AC4E8B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71EFA" w:rsidRPr="001D5EA7">
        <w:rPr>
          <w:rFonts w:ascii="Arial" w:hAnsi="Arial" w:cs="Arial"/>
          <w:sz w:val="22"/>
          <w:szCs w:val="22"/>
        </w:rPr>
        <w:t>termín finančního vypořádání dotace,</w:t>
      </w:r>
      <w:r w:rsidR="00771EFA" w:rsidRPr="001D5EA7">
        <w:rPr>
          <w:rFonts w:ascii="Arial" w:hAnsi="Arial" w:cs="Arial"/>
          <w:sz w:val="22"/>
          <w:szCs w:val="22"/>
        </w:rPr>
        <w:tab/>
      </w:r>
    </w:p>
    <w:p w:rsidR="00771EFA" w:rsidRPr="001D5EA7" w:rsidRDefault="00771EFA" w:rsidP="00A84311">
      <w:pPr>
        <w:numPr>
          <w:ilvl w:val="0"/>
          <w:numId w:val="3"/>
        </w:numPr>
        <w:tabs>
          <w:tab w:val="num" w:pos="900"/>
          <w:tab w:val="num" w:pos="1080"/>
        </w:tabs>
        <w:ind w:hanging="18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věcně příslušný odbor, kter</w:t>
      </w:r>
      <w:r w:rsidR="009A012A">
        <w:rPr>
          <w:rFonts w:ascii="Arial" w:hAnsi="Arial" w:cs="Arial"/>
          <w:sz w:val="22"/>
          <w:szCs w:val="22"/>
        </w:rPr>
        <w:t>ý</w:t>
      </w:r>
      <w:bookmarkStart w:id="0" w:name="_GoBack"/>
      <w:bookmarkEnd w:id="0"/>
      <w:r w:rsidRPr="001D5EA7">
        <w:rPr>
          <w:rFonts w:ascii="Arial" w:hAnsi="Arial" w:cs="Arial"/>
          <w:sz w:val="22"/>
          <w:szCs w:val="22"/>
        </w:rPr>
        <w:t xml:space="preserve"> je garantem programu.</w:t>
      </w:r>
    </w:p>
    <w:p w:rsidR="00771EFA" w:rsidRDefault="00771EFA" w:rsidP="00A84311">
      <w:pPr>
        <w:tabs>
          <w:tab w:val="num" w:pos="540"/>
          <w:tab w:val="left" w:pos="720"/>
        </w:tabs>
        <w:ind w:hanging="540"/>
        <w:jc w:val="both"/>
        <w:rPr>
          <w:rFonts w:ascii="Arial" w:hAnsi="Arial" w:cs="Arial"/>
          <w:sz w:val="22"/>
          <w:szCs w:val="22"/>
        </w:rPr>
      </w:pPr>
    </w:p>
    <w:p w:rsidR="00F867B7" w:rsidRDefault="00F867B7" w:rsidP="00A84311">
      <w:pPr>
        <w:tabs>
          <w:tab w:val="num" w:pos="540"/>
          <w:tab w:val="left" w:pos="720"/>
        </w:tabs>
        <w:ind w:hanging="540"/>
        <w:jc w:val="both"/>
        <w:rPr>
          <w:rFonts w:ascii="Arial" w:hAnsi="Arial" w:cs="Arial"/>
          <w:sz w:val="22"/>
          <w:szCs w:val="22"/>
        </w:rPr>
      </w:pPr>
    </w:p>
    <w:p w:rsidR="00F867B7" w:rsidRDefault="00F867B7" w:rsidP="00A84311">
      <w:pPr>
        <w:tabs>
          <w:tab w:val="num" w:pos="540"/>
          <w:tab w:val="left" w:pos="720"/>
        </w:tabs>
        <w:ind w:hanging="540"/>
        <w:jc w:val="both"/>
        <w:rPr>
          <w:rFonts w:ascii="Arial" w:hAnsi="Arial" w:cs="Arial"/>
          <w:sz w:val="22"/>
          <w:szCs w:val="22"/>
        </w:rPr>
      </w:pPr>
    </w:p>
    <w:p w:rsidR="00F867B7" w:rsidRPr="001D5EA7" w:rsidRDefault="00F867B7" w:rsidP="00A84311">
      <w:pPr>
        <w:tabs>
          <w:tab w:val="num" w:pos="540"/>
          <w:tab w:val="left" w:pos="720"/>
        </w:tabs>
        <w:ind w:hanging="54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numPr>
          <w:ilvl w:val="0"/>
          <w:numId w:val="2"/>
        </w:numPr>
        <w:tabs>
          <w:tab w:val="num" w:pos="540"/>
          <w:tab w:val="left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lastRenderedPageBreak/>
        <w:t xml:space="preserve">  </w:t>
      </w:r>
      <w:r w:rsidRPr="001D5EA7">
        <w:rPr>
          <w:rFonts w:ascii="Arial" w:hAnsi="Arial" w:cs="Arial"/>
          <w:sz w:val="22"/>
          <w:szCs w:val="22"/>
        </w:rPr>
        <w:tab/>
        <w:t xml:space="preserve">Program se zveřejňuje: </w:t>
      </w:r>
    </w:p>
    <w:p w:rsidR="006D4536" w:rsidRPr="001D5EA7" w:rsidRDefault="00771EFA" w:rsidP="00A84311">
      <w:pPr>
        <w:numPr>
          <w:ilvl w:val="0"/>
          <w:numId w:val="4"/>
        </w:numPr>
        <w:tabs>
          <w:tab w:val="clear" w:pos="1056"/>
          <w:tab w:val="left" w:pos="900"/>
          <w:tab w:val="num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na úřední desce města Vysokého Mýta způsobem umožňujícím dálkový přístup</w:t>
      </w:r>
      <w:r w:rsidR="006D4536" w:rsidRPr="001D5EA7">
        <w:rPr>
          <w:rFonts w:ascii="Arial" w:hAnsi="Arial" w:cs="Arial"/>
          <w:sz w:val="22"/>
          <w:szCs w:val="22"/>
        </w:rPr>
        <w:t xml:space="preserve"> </w:t>
      </w:r>
    </w:p>
    <w:p w:rsidR="00C8502B" w:rsidRPr="001D5EA7" w:rsidRDefault="006D4536" w:rsidP="00A84311">
      <w:pPr>
        <w:tabs>
          <w:tab w:val="left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ab/>
        <w:t>nejpozději 30 dnů před začátkem lhůty pro podání žádosti</w:t>
      </w:r>
      <w:r w:rsidR="00D74C44" w:rsidRPr="001D5EA7">
        <w:rPr>
          <w:rFonts w:ascii="Arial" w:hAnsi="Arial" w:cs="Arial"/>
          <w:sz w:val="22"/>
          <w:szCs w:val="22"/>
        </w:rPr>
        <w:t>,</w:t>
      </w:r>
    </w:p>
    <w:p w:rsidR="00771EFA" w:rsidRPr="001D5EA7" w:rsidRDefault="00C8502B" w:rsidP="00A84311">
      <w:pPr>
        <w:pStyle w:val="Odstavecseseznamem"/>
        <w:numPr>
          <w:ilvl w:val="0"/>
          <w:numId w:val="32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 </w:t>
      </w:r>
      <w:r w:rsidR="006D4536" w:rsidRPr="001D5EA7">
        <w:rPr>
          <w:rFonts w:ascii="Arial" w:hAnsi="Arial" w:cs="Arial"/>
          <w:sz w:val="22"/>
          <w:szCs w:val="22"/>
        </w:rPr>
        <w:t xml:space="preserve">program </w:t>
      </w:r>
      <w:r w:rsidR="00153DC4" w:rsidRPr="001D5EA7">
        <w:rPr>
          <w:rFonts w:ascii="Arial" w:hAnsi="Arial" w:cs="Arial"/>
          <w:sz w:val="22"/>
          <w:szCs w:val="22"/>
        </w:rPr>
        <w:t xml:space="preserve">se </w:t>
      </w:r>
      <w:r w:rsidR="006D4536" w:rsidRPr="001D5EA7">
        <w:rPr>
          <w:rFonts w:ascii="Arial" w:hAnsi="Arial" w:cs="Arial"/>
          <w:sz w:val="22"/>
          <w:szCs w:val="22"/>
        </w:rPr>
        <w:t>zv</w:t>
      </w:r>
      <w:r w:rsidR="006C02F6">
        <w:rPr>
          <w:rFonts w:ascii="Arial" w:hAnsi="Arial" w:cs="Arial"/>
          <w:sz w:val="22"/>
          <w:szCs w:val="22"/>
        </w:rPr>
        <w:t>eřejňuje nejméně po dobu 90 dnů</w:t>
      </w:r>
      <w:r w:rsidR="00D74C44" w:rsidRPr="001D5EA7">
        <w:rPr>
          <w:rFonts w:ascii="Arial" w:hAnsi="Arial" w:cs="Arial"/>
          <w:sz w:val="22"/>
          <w:szCs w:val="22"/>
        </w:rPr>
        <w:t>,</w:t>
      </w:r>
    </w:p>
    <w:p w:rsidR="00771EFA" w:rsidRPr="001D5EA7" w:rsidRDefault="00771EFA" w:rsidP="00A84311">
      <w:pPr>
        <w:numPr>
          <w:ilvl w:val="0"/>
          <w:numId w:val="4"/>
        </w:numPr>
        <w:tabs>
          <w:tab w:val="clear" w:pos="1056"/>
          <w:tab w:val="left" w:pos="900"/>
          <w:tab w:val="num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na webovýc</w:t>
      </w:r>
      <w:r w:rsidR="00B405E3" w:rsidRPr="001D5EA7">
        <w:rPr>
          <w:rFonts w:ascii="Arial" w:hAnsi="Arial" w:cs="Arial"/>
          <w:sz w:val="22"/>
          <w:szCs w:val="22"/>
        </w:rPr>
        <w:t>h stránkách města Vysokého Mýta</w:t>
      </w:r>
      <w:r w:rsidRPr="001D5EA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1D5EA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www.vysoke-myto.cz</w:t>
        </w:r>
      </w:hyperlink>
      <w:r w:rsidR="00D74C44" w:rsidRPr="001D5EA7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.</w:t>
      </w:r>
      <w:r w:rsidRPr="001D5EA7">
        <w:rPr>
          <w:rFonts w:ascii="Arial" w:hAnsi="Arial" w:cs="Arial"/>
          <w:sz w:val="22"/>
          <w:szCs w:val="22"/>
        </w:rPr>
        <w:t xml:space="preserve"> </w:t>
      </w:r>
    </w:p>
    <w:p w:rsidR="00E30131" w:rsidRPr="001D5EA7" w:rsidRDefault="00E30131" w:rsidP="00A84311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EA762B" w:rsidRPr="001D5EA7" w:rsidRDefault="00EA762B" w:rsidP="00D77FC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DB30C0" w:rsidRPr="001D5EA7" w:rsidRDefault="00DB30C0" w:rsidP="00DF760F">
      <w:pPr>
        <w:pStyle w:val="Odstavecseseznamem"/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Individuální dotace</w:t>
      </w:r>
    </w:p>
    <w:p w:rsidR="00DB30C0" w:rsidRPr="00066FDF" w:rsidRDefault="00DB30C0" w:rsidP="00A84311">
      <w:pPr>
        <w:jc w:val="both"/>
        <w:rPr>
          <w:rFonts w:ascii="Arial" w:hAnsi="Arial" w:cs="Arial"/>
          <w:b/>
          <w:sz w:val="22"/>
          <w:szCs w:val="22"/>
        </w:rPr>
      </w:pPr>
    </w:p>
    <w:p w:rsidR="00066FDF" w:rsidRPr="00822511" w:rsidRDefault="00066FDF" w:rsidP="00066FDF">
      <w:pPr>
        <w:pStyle w:val="Odstavecseseznamem"/>
        <w:numPr>
          <w:ilvl w:val="0"/>
          <w:numId w:val="1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822511">
        <w:rPr>
          <w:rFonts w:ascii="Arial" w:hAnsi="Arial" w:cs="Arial"/>
          <w:sz w:val="22"/>
          <w:szCs w:val="22"/>
        </w:rPr>
        <w:t>Individuální dotace jsou určeny pro okruh projektů, které nejsou v předmětném období podporovány žádným z vyhlášených dotačních programů.</w:t>
      </w:r>
    </w:p>
    <w:p w:rsidR="00066FDF" w:rsidRPr="00822511" w:rsidRDefault="00066FDF" w:rsidP="00066FDF">
      <w:pPr>
        <w:pStyle w:val="Odstavecseseznamem"/>
        <w:spacing w:after="160" w:line="259" w:lineRule="auto"/>
        <w:ind w:left="360"/>
        <w:rPr>
          <w:rFonts w:ascii="Arial" w:hAnsi="Arial" w:cs="Arial"/>
          <w:sz w:val="22"/>
          <w:szCs w:val="22"/>
        </w:rPr>
      </w:pPr>
    </w:p>
    <w:p w:rsidR="00066FDF" w:rsidRPr="00822511" w:rsidRDefault="00066FDF" w:rsidP="00066FDF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822511">
        <w:rPr>
          <w:rFonts w:ascii="Arial" w:hAnsi="Arial" w:cs="Arial"/>
          <w:sz w:val="22"/>
          <w:szCs w:val="22"/>
        </w:rPr>
        <w:t>Poskytování individuálních dotací tak není dalším dotačním titulem, ale jen doplňkovým postupem pro podporu samostatných záměrů žadatelů o poskytnutí dotace, které nejsou pokryty některým dotačním programem. Jedná se proto o výjimečnou podporu žadatelů o poskytnutí dotace v případě, kdy je vhodné záměr žadatele o dotaci podpořit.</w:t>
      </w:r>
    </w:p>
    <w:p w:rsidR="00066FDF" w:rsidRDefault="00066FDF" w:rsidP="00066FDF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DB30C0" w:rsidRPr="00066FDF" w:rsidRDefault="00DB30C0" w:rsidP="00066FDF">
      <w:pPr>
        <w:pStyle w:val="Odstavecseseznamem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6FDF">
        <w:rPr>
          <w:rFonts w:ascii="Arial" w:hAnsi="Arial" w:cs="Arial"/>
          <w:sz w:val="22"/>
          <w:szCs w:val="22"/>
        </w:rPr>
        <w:t xml:space="preserve">Žádost o individuální dotaci lze podat </w:t>
      </w:r>
      <w:r w:rsidR="00D74C44" w:rsidRPr="00066FDF">
        <w:rPr>
          <w:rFonts w:ascii="Arial" w:hAnsi="Arial" w:cs="Arial"/>
          <w:sz w:val="22"/>
          <w:szCs w:val="22"/>
        </w:rPr>
        <w:t>v průběhu kalendářního roku</w:t>
      </w:r>
      <w:r w:rsidR="00A74F91" w:rsidRPr="00066FDF">
        <w:rPr>
          <w:rFonts w:ascii="Arial" w:hAnsi="Arial" w:cs="Arial"/>
          <w:sz w:val="22"/>
          <w:szCs w:val="22"/>
        </w:rPr>
        <w:t>.</w:t>
      </w:r>
      <w:r w:rsidR="00D74C44" w:rsidRPr="00066FDF">
        <w:rPr>
          <w:rFonts w:ascii="Arial" w:hAnsi="Arial" w:cs="Arial"/>
          <w:sz w:val="22"/>
          <w:szCs w:val="22"/>
        </w:rPr>
        <w:t xml:space="preserve"> </w:t>
      </w:r>
    </w:p>
    <w:p w:rsidR="00E30131" w:rsidRPr="001D5EA7" w:rsidRDefault="00E30131" w:rsidP="00A84311">
      <w:pPr>
        <w:pStyle w:val="Odstavecseseznamem"/>
        <w:tabs>
          <w:tab w:val="left" w:pos="90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71EFA" w:rsidRPr="001D5EA7" w:rsidRDefault="00771EFA" w:rsidP="00A84311">
      <w:pPr>
        <w:tabs>
          <w:tab w:val="left" w:pos="90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CA726F" w:rsidRPr="001D5EA7" w:rsidRDefault="00771EFA" w:rsidP="00DF760F">
      <w:p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III.</w:t>
      </w:r>
    </w:p>
    <w:p w:rsidR="00771EFA" w:rsidRPr="001D5EA7" w:rsidRDefault="00771EFA" w:rsidP="00DF760F">
      <w:p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Podmínky přijímání žádostí</w:t>
      </w:r>
    </w:p>
    <w:p w:rsidR="00927FCF" w:rsidRPr="001D5EA7" w:rsidRDefault="00927FCF" w:rsidP="00DF760F">
      <w:pPr>
        <w:jc w:val="center"/>
        <w:rPr>
          <w:rFonts w:ascii="Arial" w:hAnsi="Arial" w:cs="Arial"/>
          <w:b/>
          <w:sz w:val="22"/>
          <w:szCs w:val="22"/>
        </w:rPr>
      </w:pPr>
    </w:p>
    <w:p w:rsidR="00DB30C0" w:rsidRPr="001D5EA7" w:rsidRDefault="000C71ED" w:rsidP="00DF760F">
      <w:pPr>
        <w:pStyle w:val="Odstavecseseznamem"/>
        <w:numPr>
          <w:ilvl w:val="0"/>
          <w:numId w:val="26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Programová</w:t>
      </w:r>
      <w:r w:rsidR="00DB30C0" w:rsidRPr="001D5EA7">
        <w:rPr>
          <w:rFonts w:ascii="Arial" w:hAnsi="Arial" w:cs="Arial"/>
          <w:b/>
          <w:sz w:val="22"/>
          <w:szCs w:val="22"/>
        </w:rPr>
        <w:t xml:space="preserve"> dotace</w:t>
      </w:r>
    </w:p>
    <w:p w:rsidR="00DB30C0" w:rsidRPr="00C0069E" w:rsidRDefault="00DB30C0" w:rsidP="00C0069E">
      <w:pPr>
        <w:jc w:val="both"/>
        <w:rPr>
          <w:rFonts w:ascii="Arial" w:hAnsi="Arial" w:cs="Arial"/>
          <w:b/>
          <w:sz w:val="22"/>
          <w:szCs w:val="22"/>
        </w:rPr>
      </w:pPr>
    </w:p>
    <w:p w:rsidR="00771EFA" w:rsidRPr="001D5EA7" w:rsidRDefault="00771EFA" w:rsidP="00A84311">
      <w:pPr>
        <w:pStyle w:val="Zkladntext"/>
        <w:numPr>
          <w:ilvl w:val="0"/>
          <w:numId w:val="16"/>
        </w:numPr>
        <w:tabs>
          <w:tab w:val="left" w:pos="567"/>
        </w:tabs>
        <w:ind w:left="567" w:right="15" w:hanging="720"/>
        <w:jc w:val="both"/>
      </w:pPr>
      <w:r w:rsidRPr="001D5EA7">
        <w:t>Žádosti o poskytnutí dotace (dále jen „žádost“) přijímá město Vysoké</w:t>
      </w:r>
      <w:r w:rsidR="00153DC4" w:rsidRPr="001D5EA7">
        <w:t xml:space="preserve"> Mýto</w:t>
      </w:r>
      <w:r w:rsidR="00B245B7" w:rsidRPr="001D5EA7">
        <w:t xml:space="preserve"> v termínu </w:t>
      </w:r>
      <w:r w:rsidRPr="001D5EA7">
        <w:t>stanoveném v programu.</w:t>
      </w:r>
    </w:p>
    <w:p w:rsidR="00771EFA" w:rsidRPr="001D5EA7" w:rsidRDefault="00771EFA" w:rsidP="00A84311">
      <w:pPr>
        <w:tabs>
          <w:tab w:val="num" w:pos="360"/>
        </w:tabs>
        <w:ind w:left="567" w:hanging="720"/>
        <w:jc w:val="both"/>
        <w:rPr>
          <w:rFonts w:ascii="Arial" w:hAnsi="Arial" w:cs="Arial"/>
          <w:sz w:val="22"/>
          <w:szCs w:val="22"/>
        </w:rPr>
      </w:pPr>
    </w:p>
    <w:p w:rsidR="000C3867" w:rsidRDefault="00771EFA" w:rsidP="00A84311">
      <w:pPr>
        <w:pStyle w:val="Odstavecseseznamem"/>
        <w:numPr>
          <w:ilvl w:val="0"/>
          <w:numId w:val="16"/>
        </w:numPr>
        <w:tabs>
          <w:tab w:val="left" w:pos="567"/>
        </w:tabs>
        <w:ind w:left="567" w:hanging="72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Žádost může podat právnická osoba, která je registrován</w:t>
      </w:r>
      <w:r w:rsidR="00F85BB0">
        <w:rPr>
          <w:rFonts w:ascii="Arial" w:hAnsi="Arial" w:cs="Arial"/>
          <w:sz w:val="22"/>
          <w:szCs w:val="22"/>
        </w:rPr>
        <w:t>a v souladu s právním řádem ČR,</w:t>
      </w:r>
      <w:r w:rsidRPr="001D5EA7">
        <w:rPr>
          <w:rFonts w:ascii="Arial" w:hAnsi="Arial" w:cs="Arial"/>
          <w:sz w:val="22"/>
          <w:szCs w:val="22"/>
        </w:rPr>
        <w:t xml:space="preserve"> fyzická </w:t>
      </w:r>
      <w:r w:rsidR="00153DC4" w:rsidRPr="001D5EA7">
        <w:rPr>
          <w:rFonts w:ascii="Arial" w:hAnsi="Arial" w:cs="Arial"/>
          <w:sz w:val="22"/>
          <w:szCs w:val="22"/>
        </w:rPr>
        <w:t xml:space="preserve">osoba </w:t>
      </w:r>
      <w:r w:rsidR="00F85BB0">
        <w:rPr>
          <w:rFonts w:ascii="Arial" w:hAnsi="Arial" w:cs="Arial"/>
          <w:sz w:val="22"/>
          <w:szCs w:val="22"/>
        </w:rPr>
        <w:t xml:space="preserve">nebo fyzická osoba podnikající, </w:t>
      </w:r>
      <w:r w:rsidR="00153DC4" w:rsidRPr="001D5EA7">
        <w:rPr>
          <w:rFonts w:ascii="Arial" w:hAnsi="Arial" w:cs="Arial"/>
          <w:sz w:val="22"/>
          <w:szCs w:val="22"/>
        </w:rPr>
        <w:t>za předpokladu, že splňuje</w:t>
      </w:r>
      <w:r w:rsidRPr="001D5EA7">
        <w:rPr>
          <w:rFonts w:ascii="Arial" w:hAnsi="Arial" w:cs="Arial"/>
          <w:sz w:val="22"/>
          <w:szCs w:val="22"/>
        </w:rPr>
        <w:t xml:space="preserve"> podmínky </w:t>
      </w:r>
      <w:r w:rsidR="00C0069E">
        <w:rPr>
          <w:rFonts w:ascii="Arial" w:hAnsi="Arial" w:cs="Arial"/>
          <w:sz w:val="22"/>
          <w:szCs w:val="22"/>
        </w:rPr>
        <w:t xml:space="preserve">stanovené v programu (dále jen </w:t>
      </w:r>
      <w:r w:rsidRPr="001D5EA7">
        <w:rPr>
          <w:rFonts w:ascii="Arial" w:hAnsi="Arial" w:cs="Arial"/>
          <w:sz w:val="22"/>
          <w:szCs w:val="22"/>
        </w:rPr>
        <w:t>„žadatel“).</w:t>
      </w:r>
    </w:p>
    <w:p w:rsidR="001D147D" w:rsidRDefault="001D147D" w:rsidP="001D147D">
      <w:pPr>
        <w:pStyle w:val="Odstavecseseznamem"/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D147D" w:rsidRPr="00822511" w:rsidRDefault="001D147D" w:rsidP="00A84311">
      <w:pPr>
        <w:pStyle w:val="Odstavecseseznamem"/>
        <w:numPr>
          <w:ilvl w:val="0"/>
          <w:numId w:val="16"/>
        </w:numPr>
        <w:tabs>
          <w:tab w:val="left" w:pos="567"/>
        </w:tabs>
        <w:ind w:left="567" w:hanging="720"/>
        <w:jc w:val="both"/>
        <w:rPr>
          <w:rFonts w:ascii="Arial" w:hAnsi="Arial" w:cs="Arial"/>
          <w:sz w:val="22"/>
          <w:szCs w:val="22"/>
        </w:rPr>
      </w:pPr>
      <w:r w:rsidRPr="00822511">
        <w:rPr>
          <w:rFonts w:ascii="Arial" w:hAnsi="Arial" w:cs="Arial"/>
          <w:sz w:val="22"/>
          <w:szCs w:val="22"/>
        </w:rPr>
        <w:t>O dotace z rozpočtu města nežádají školské příspěvkové organizace zřízené městem.</w:t>
      </w:r>
      <w:r w:rsidR="00625AD0" w:rsidRPr="00822511">
        <w:rPr>
          <w:rFonts w:ascii="Arial" w:hAnsi="Arial" w:cs="Arial"/>
          <w:sz w:val="22"/>
          <w:szCs w:val="22"/>
        </w:rPr>
        <w:t xml:space="preserve"> Ty mají finanční prostředky na školní projekty účelově vázané v</w:t>
      </w:r>
      <w:r w:rsidR="008A69D8" w:rsidRPr="00822511">
        <w:rPr>
          <w:rFonts w:ascii="Arial" w:hAnsi="Arial" w:cs="Arial"/>
          <w:sz w:val="22"/>
          <w:szCs w:val="22"/>
        </w:rPr>
        <w:t> </w:t>
      </w:r>
      <w:r w:rsidR="00625AD0" w:rsidRPr="00822511">
        <w:rPr>
          <w:rFonts w:ascii="Arial" w:hAnsi="Arial" w:cs="Arial"/>
          <w:sz w:val="22"/>
          <w:szCs w:val="22"/>
        </w:rPr>
        <w:t>rozpočtu</w:t>
      </w:r>
      <w:r w:rsidR="008A69D8" w:rsidRPr="00822511">
        <w:rPr>
          <w:rFonts w:ascii="Arial" w:hAnsi="Arial" w:cs="Arial"/>
          <w:sz w:val="22"/>
          <w:szCs w:val="22"/>
        </w:rPr>
        <w:t xml:space="preserve"> organizace</w:t>
      </w:r>
      <w:r w:rsidR="00625AD0" w:rsidRPr="00822511">
        <w:rPr>
          <w:rFonts w:ascii="Arial" w:hAnsi="Arial" w:cs="Arial"/>
          <w:sz w:val="22"/>
          <w:szCs w:val="22"/>
        </w:rPr>
        <w:t>.</w:t>
      </w:r>
    </w:p>
    <w:p w:rsidR="000C3867" w:rsidRPr="001D5EA7" w:rsidRDefault="000C3867" w:rsidP="00A8431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0C3867" w:rsidRPr="001D5EA7" w:rsidRDefault="00B245B7" w:rsidP="00A84311">
      <w:pPr>
        <w:pStyle w:val="Odstavecseseznamem"/>
        <w:numPr>
          <w:ilvl w:val="0"/>
          <w:numId w:val="16"/>
        </w:numPr>
        <w:tabs>
          <w:tab w:val="left" w:pos="567"/>
        </w:tabs>
        <w:ind w:left="567" w:hanging="72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Ž</w:t>
      </w:r>
      <w:r w:rsidR="00771EFA" w:rsidRPr="001D5EA7">
        <w:rPr>
          <w:rFonts w:ascii="Arial" w:hAnsi="Arial" w:cs="Arial"/>
          <w:sz w:val="22"/>
          <w:szCs w:val="22"/>
        </w:rPr>
        <w:t>adatelé podávají žádosti na předepsaném formuláři v</w:t>
      </w:r>
      <w:r w:rsidR="000C3867" w:rsidRPr="001D5EA7">
        <w:rPr>
          <w:rFonts w:ascii="Arial" w:hAnsi="Arial" w:cs="Arial"/>
          <w:sz w:val="22"/>
          <w:szCs w:val="22"/>
        </w:rPr>
        <w:t xml:space="preserve"> jednom vyhotovení společně se </w:t>
      </w:r>
      <w:r w:rsidR="00771EFA" w:rsidRPr="001D5EA7">
        <w:rPr>
          <w:rFonts w:ascii="Arial" w:hAnsi="Arial" w:cs="Arial"/>
          <w:sz w:val="22"/>
          <w:szCs w:val="22"/>
        </w:rPr>
        <w:t xml:space="preserve">všemi požadovanými </w:t>
      </w:r>
      <w:r w:rsidR="007D3E59" w:rsidRPr="001D5EA7">
        <w:rPr>
          <w:rFonts w:ascii="Arial" w:hAnsi="Arial" w:cs="Arial"/>
          <w:sz w:val="22"/>
          <w:szCs w:val="22"/>
        </w:rPr>
        <w:t xml:space="preserve">očíslovanými </w:t>
      </w:r>
      <w:r w:rsidR="00771EFA" w:rsidRPr="001D5EA7">
        <w:rPr>
          <w:rFonts w:ascii="Arial" w:hAnsi="Arial" w:cs="Arial"/>
          <w:sz w:val="22"/>
          <w:szCs w:val="22"/>
        </w:rPr>
        <w:t xml:space="preserve">přílohami. </w:t>
      </w:r>
      <w:r w:rsidR="000C3867" w:rsidRPr="001D5EA7">
        <w:rPr>
          <w:rFonts w:ascii="Arial" w:hAnsi="Arial" w:cs="Arial"/>
          <w:sz w:val="22"/>
          <w:szCs w:val="22"/>
        </w:rPr>
        <w:t>Žádosti včetně příloh se žadatelům nevracejí.</w:t>
      </w:r>
      <w:r w:rsidR="00C0069E">
        <w:rPr>
          <w:rFonts w:ascii="Arial" w:hAnsi="Arial" w:cs="Arial"/>
          <w:sz w:val="22"/>
          <w:szCs w:val="22"/>
        </w:rPr>
        <w:t xml:space="preserve"> Závazné formuláře budou zveřejněny na internetových stránkách města a dále budou k dispozici u příslušného odboru Městského úřadu Vysoké Mýto.</w:t>
      </w:r>
    </w:p>
    <w:p w:rsidR="00771EFA" w:rsidRPr="001D5EA7" w:rsidRDefault="00771EFA" w:rsidP="00A84311">
      <w:pPr>
        <w:tabs>
          <w:tab w:val="left" w:pos="567"/>
        </w:tabs>
        <w:ind w:left="567" w:hanging="72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pStyle w:val="Odstavecseseznamem"/>
        <w:numPr>
          <w:ilvl w:val="0"/>
          <w:numId w:val="16"/>
        </w:numPr>
        <w:tabs>
          <w:tab w:val="left" w:pos="567"/>
        </w:tabs>
        <w:ind w:left="567" w:hanging="72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Každá žádost musí obsahovat</w:t>
      </w:r>
      <w:r w:rsidR="00C0069E">
        <w:rPr>
          <w:rFonts w:ascii="Arial" w:hAnsi="Arial" w:cs="Arial"/>
          <w:sz w:val="22"/>
          <w:szCs w:val="22"/>
        </w:rPr>
        <w:t xml:space="preserve"> požadované náležitosti</w:t>
      </w:r>
      <w:r w:rsidRPr="001D5EA7">
        <w:rPr>
          <w:rFonts w:ascii="Arial" w:hAnsi="Arial" w:cs="Arial"/>
          <w:sz w:val="22"/>
          <w:szCs w:val="22"/>
        </w:rPr>
        <w:t>:</w:t>
      </w:r>
    </w:p>
    <w:p w:rsidR="00B245B7" w:rsidRPr="001D5EA7" w:rsidRDefault="00535E38" w:rsidP="00A84311">
      <w:pPr>
        <w:numPr>
          <w:ilvl w:val="0"/>
          <w:numId w:val="17"/>
        </w:numPr>
        <w:tabs>
          <w:tab w:val="num" w:pos="1080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jméno a příjmení, datum narození a adresu bydliště žadatele o dotaci, je-li žadatel </w:t>
      </w:r>
    </w:p>
    <w:p w:rsidR="00535E38" w:rsidRPr="001D5EA7" w:rsidRDefault="00535E38" w:rsidP="00A84311">
      <w:pPr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fyzickou osobou, a je-li tato fyzická osoba podnikatelem, také identifikační číslo osoby, bylo-li přiděleno, nebo, je-li žadatel právnickou osobou, název, popřípadě obchodní firmu, sídlo a identifikační číslo osoby, bylo-li přiděleno, </w:t>
      </w:r>
    </w:p>
    <w:p w:rsidR="00771EFA" w:rsidRPr="001D5EA7" w:rsidRDefault="00771EFA" w:rsidP="00A84311">
      <w:pPr>
        <w:numPr>
          <w:ilvl w:val="0"/>
          <w:numId w:val="17"/>
        </w:numPr>
        <w:tabs>
          <w:tab w:val="num" w:pos="1080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požadovanou částku,</w:t>
      </w:r>
    </w:p>
    <w:p w:rsidR="00771EFA" w:rsidRPr="001D5EA7" w:rsidRDefault="00771EFA" w:rsidP="00A84311">
      <w:pPr>
        <w:numPr>
          <w:ilvl w:val="0"/>
          <w:numId w:val="17"/>
        </w:numPr>
        <w:tabs>
          <w:tab w:val="num" w:pos="1080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účel, na který žadatel chce dotaci použít, </w:t>
      </w:r>
    </w:p>
    <w:p w:rsidR="009442A2" w:rsidRPr="001D5EA7" w:rsidRDefault="009442A2" w:rsidP="00A84311">
      <w:pPr>
        <w:numPr>
          <w:ilvl w:val="0"/>
          <w:numId w:val="17"/>
        </w:numPr>
        <w:tabs>
          <w:tab w:val="num" w:pos="1080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dobu, v níž má být dosaženo účelu (termín realizace)</w:t>
      </w:r>
    </w:p>
    <w:p w:rsidR="00B245B7" w:rsidRPr="001D5EA7" w:rsidRDefault="00506343" w:rsidP="00A84311">
      <w:pPr>
        <w:numPr>
          <w:ilvl w:val="0"/>
          <w:numId w:val="17"/>
        </w:numPr>
        <w:tabs>
          <w:tab w:val="num" w:pos="1080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odůvodnění žádosti, </w:t>
      </w:r>
      <w:r w:rsidR="00535E38" w:rsidRPr="001D5EA7">
        <w:rPr>
          <w:rFonts w:ascii="Arial" w:hAnsi="Arial" w:cs="Arial"/>
          <w:sz w:val="22"/>
          <w:szCs w:val="22"/>
        </w:rPr>
        <w:t>popis a</w:t>
      </w:r>
      <w:r w:rsidR="00771EFA" w:rsidRPr="001D5EA7">
        <w:rPr>
          <w:rFonts w:ascii="Arial" w:hAnsi="Arial" w:cs="Arial"/>
          <w:sz w:val="22"/>
          <w:szCs w:val="22"/>
        </w:rPr>
        <w:t xml:space="preserve"> cíle projektu, na který má být dotace poskytnuta, včetně </w:t>
      </w:r>
    </w:p>
    <w:p w:rsidR="00771EFA" w:rsidRPr="001D5EA7" w:rsidRDefault="00B245B7" w:rsidP="00A84311">
      <w:pPr>
        <w:tabs>
          <w:tab w:val="num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ab/>
      </w:r>
      <w:r w:rsidR="00771EFA" w:rsidRPr="001D5EA7">
        <w:rPr>
          <w:rFonts w:ascii="Arial" w:hAnsi="Arial" w:cs="Arial"/>
          <w:sz w:val="22"/>
          <w:szCs w:val="22"/>
        </w:rPr>
        <w:t>jeho položkového rozpočtu s uvedením dalších zdrojů financování,</w:t>
      </w:r>
    </w:p>
    <w:p w:rsidR="00153DC4" w:rsidRPr="001D5EA7" w:rsidRDefault="00506343" w:rsidP="00A84311">
      <w:pPr>
        <w:numPr>
          <w:ilvl w:val="0"/>
          <w:numId w:val="17"/>
        </w:numPr>
        <w:tabs>
          <w:tab w:val="num" w:pos="1080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informaci o výši</w:t>
      </w:r>
      <w:r w:rsidR="00771EFA" w:rsidRPr="001D5EA7">
        <w:rPr>
          <w:rFonts w:ascii="Arial" w:hAnsi="Arial" w:cs="Arial"/>
          <w:sz w:val="22"/>
          <w:szCs w:val="22"/>
        </w:rPr>
        <w:t xml:space="preserve"> poskytnuté dotace města v minulém roce,</w:t>
      </w:r>
    </w:p>
    <w:p w:rsidR="00B245B7" w:rsidRPr="001D5EA7" w:rsidRDefault="00153DC4" w:rsidP="00A84311">
      <w:pPr>
        <w:numPr>
          <w:ilvl w:val="0"/>
          <w:numId w:val="17"/>
        </w:numPr>
        <w:tabs>
          <w:tab w:val="num" w:pos="1080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čestné prohlášení</w:t>
      </w:r>
      <w:r w:rsidR="00771EFA" w:rsidRPr="001D5EA7">
        <w:rPr>
          <w:rFonts w:ascii="Arial" w:hAnsi="Arial" w:cs="Arial"/>
          <w:sz w:val="22"/>
          <w:szCs w:val="22"/>
        </w:rPr>
        <w:t>,</w:t>
      </w:r>
      <w:r w:rsidRPr="001D5EA7">
        <w:rPr>
          <w:rFonts w:ascii="Arial" w:hAnsi="Arial" w:cs="Arial"/>
          <w:sz w:val="22"/>
          <w:szCs w:val="22"/>
        </w:rPr>
        <w:t xml:space="preserve"> že má žadatel vypořádány finanční závazky s městem Vysokým </w:t>
      </w:r>
    </w:p>
    <w:p w:rsidR="00771EFA" w:rsidRPr="001D5EA7" w:rsidRDefault="00B245B7" w:rsidP="00A84311">
      <w:pPr>
        <w:tabs>
          <w:tab w:val="num" w:pos="10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ab/>
      </w:r>
      <w:r w:rsidR="00153DC4" w:rsidRPr="001D5EA7">
        <w:rPr>
          <w:rFonts w:ascii="Arial" w:hAnsi="Arial" w:cs="Arial"/>
          <w:sz w:val="22"/>
          <w:szCs w:val="22"/>
        </w:rPr>
        <w:t>Mýtem.</w:t>
      </w:r>
    </w:p>
    <w:p w:rsidR="00771EFA" w:rsidRPr="001D5EA7" w:rsidRDefault="00771EFA" w:rsidP="00A84311">
      <w:pPr>
        <w:numPr>
          <w:ilvl w:val="0"/>
          <w:numId w:val="17"/>
        </w:numPr>
        <w:tabs>
          <w:tab w:val="num" w:pos="1080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je-li žadatel právnickou osobou, iden</w:t>
      </w:r>
      <w:r w:rsidR="00153DC4" w:rsidRPr="001D5EA7">
        <w:rPr>
          <w:rFonts w:ascii="Arial" w:hAnsi="Arial" w:cs="Arial"/>
          <w:sz w:val="22"/>
          <w:szCs w:val="22"/>
        </w:rPr>
        <w:t>tifikaci:</w:t>
      </w:r>
    </w:p>
    <w:p w:rsidR="00535E38" w:rsidRPr="001D5EA7" w:rsidRDefault="00535E38" w:rsidP="00A84311">
      <w:pPr>
        <w:pStyle w:val="Odstavecseseznamem"/>
        <w:numPr>
          <w:ilvl w:val="2"/>
          <w:numId w:val="17"/>
        </w:numPr>
        <w:tabs>
          <w:tab w:val="left" w:pos="1134"/>
        </w:tabs>
        <w:ind w:left="567" w:firstLine="567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osob zastupujících právnickou osobu s uvedením právního důvodu zastoupení,</w:t>
      </w:r>
    </w:p>
    <w:p w:rsidR="00535E38" w:rsidRPr="001D5EA7" w:rsidRDefault="00535E38" w:rsidP="00A84311">
      <w:pPr>
        <w:pStyle w:val="Odstavecseseznamem"/>
        <w:numPr>
          <w:ilvl w:val="2"/>
          <w:numId w:val="17"/>
        </w:numPr>
        <w:tabs>
          <w:tab w:val="left" w:pos="1134"/>
        </w:tabs>
        <w:ind w:left="567" w:firstLine="567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osob s podílem v této právnické osobě,</w:t>
      </w:r>
    </w:p>
    <w:p w:rsidR="00535E38" w:rsidRPr="001D5EA7" w:rsidRDefault="00535E38" w:rsidP="00A84311">
      <w:pPr>
        <w:pStyle w:val="Odstavecseseznamem"/>
        <w:numPr>
          <w:ilvl w:val="2"/>
          <w:numId w:val="17"/>
        </w:numPr>
        <w:tabs>
          <w:tab w:val="left" w:pos="1134"/>
        </w:tabs>
        <w:ind w:left="567" w:firstLine="567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lastRenderedPageBreak/>
        <w:t>osob, v nichž má přímý podíl, a o výši tohoto podílu,</w:t>
      </w:r>
    </w:p>
    <w:p w:rsidR="00535E38" w:rsidRDefault="00535E38" w:rsidP="00A84311">
      <w:pPr>
        <w:numPr>
          <w:ilvl w:val="0"/>
          <w:numId w:val="17"/>
        </w:numPr>
        <w:tabs>
          <w:tab w:val="num" w:pos="1080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seznam případných příloh,</w:t>
      </w:r>
    </w:p>
    <w:p w:rsidR="00C0069E" w:rsidRPr="001D5EA7" w:rsidRDefault="00C0069E" w:rsidP="00C0069E">
      <w:pPr>
        <w:numPr>
          <w:ilvl w:val="0"/>
          <w:numId w:val="17"/>
        </w:numPr>
        <w:tabs>
          <w:tab w:val="num" w:pos="1080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den vyhotovení žádosti a podpis osoby zastupující žadatele, v případě zastoupení </w:t>
      </w:r>
    </w:p>
    <w:p w:rsidR="00C0069E" w:rsidRPr="001D5EA7" w:rsidRDefault="00C0069E" w:rsidP="00C0069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1D5EA7">
        <w:rPr>
          <w:rFonts w:ascii="Arial" w:hAnsi="Arial" w:cs="Arial"/>
          <w:sz w:val="22"/>
          <w:szCs w:val="22"/>
        </w:rPr>
        <w:t>také</w:t>
      </w:r>
      <w:r>
        <w:rPr>
          <w:rFonts w:ascii="Arial" w:hAnsi="Arial" w:cs="Arial"/>
          <w:sz w:val="22"/>
          <w:szCs w:val="22"/>
        </w:rPr>
        <w:t xml:space="preserve"> plnou moc,</w:t>
      </w:r>
    </w:p>
    <w:p w:rsidR="00C0069E" w:rsidRDefault="00C0069E" w:rsidP="00A84311">
      <w:pPr>
        <w:numPr>
          <w:ilvl w:val="0"/>
          <w:numId w:val="17"/>
        </w:numPr>
        <w:tabs>
          <w:tab w:val="num" w:pos="1080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další požadované náležitosti uvedené na předepsaném formuláři.</w:t>
      </w:r>
    </w:p>
    <w:p w:rsidR="00771EFA" w:rsidRPr="001D5EA7" w:rsidRDefault="00771EFA" w:rsidP="00C0069E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pStyle w:val="Odstavecseseznamem"/>
        <w:numPr>
          <w:ilvl w:val="0"/>
          <w:numId w:val="16"/>
        </w:numPr>
        <w:tabs>
          <w:tab w:val="left" w:pos="567"/>
        </w:tabs>
        <w:ind w:left="567" w:hanging="72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Žadatel může podat maximálně 1 žádost v každém vyhlášeném programu města Vysokého Mýta v jednom kalendářním roce. </w:t>
      </w:r>
    </w:p>
    <w:p w:rsidR="00771EFA" w:rsidRDefault="00771EFA" w:rsidP="00A84311">
      <w:pPr>
        <w:ind w:left="567" w:hanging="720"/>
        <w:jc w:val="both"/>
        <w:rPr>
          <w:rFonts w:ascii="Arial" w:hAnsi="Arial" w:cs="Arial"/>
          <w:sz w:val="22"/>
          <w:szCs w:val="22"/>
        </w:rPr>
      </w:pPr>
    </w:p>
    <w:p w:rsidR="00B67BCE" w:rsidRPr="001D5EA7" w:rsidRDefault="00B67BCE" w:rsidP="00A84311">
      <w:pPr>
        <w:ind w:left="567" w:hanging="72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FC47B8" w:rsidP="00A84311">
      <w:pPr>
        <w:pStyle w:val="Odstavecseseznamem"/>
        <w:numPr>
          <w:ilvl w:val="0"/>
          <w:numId w:val="16"/>
        </w:numPr>
        <w:tabs>
          <w:tab w:val="num" w:pos="540"/>
        </w:tabs>
        <w:ind w:left="567" w:hanging="72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Žádosti se podávají ve stanoveném termínu osobně na podatelnu Městského úřadu Vysokého Mýta, B. Smetany 92, </w:t>
      </w:r>
      <w:r w:rsidRPr="00822511">
        <w:rPr>
          <w:rFonts w:ascii="Arial" w:hAnsi="Arial" w:cs="Arial"/>
          <w:sz w:val="22"/>
          <w:szCs w:val="22"/>
        </w:rPr>
        <w:t xml:space="preserve">566 </w:t>
      </w:r>
      <w:r w:rsidR="00FA6AFE" w:rsidRPr="00822511">
        <w:rPr>
          <w:rFonts w:ascii="Arial" w:hAnsi="Arial" w:cs="Arial"/>
          <w:sz w:val="22"/>
          <w:szCs w:val="22"/>
        </w:rPr>
        <w:t>01</w:t>
      </w:r>
      <w:r w:rsidRPr="001D5EA7">
        <w:rPr>
          <w:rFonts w:ascii="Arial" w:hAnsi="Arial" w:cs="Arial"/>
          <w:sz w:val="22"/>
          <w:szCs w:val="22"/>
        </w:rPr>
        <w:t xml:space="preserve"> Vysoké Mýto, prostřednictvím držitele poštovní licence nebo prostřednictvím datové schránky tak, aby byly doručeny nejpozději poslední den lhůty pro podání žádostí.</w:t>
      </w:r>
    </w:p>
    <w:p w:rsidR="00771EFA" w:rsidRPr="001D5EA7" w:rsidRDefault="00771EFA" w:rsidP="00A84311">
      <w:pPr>
        <w:ind w:left="567" w:hanging="72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FC47B8" w:rsidP="00A84311">
      <w:pPr>
        <w:pStyle w:val="Odstavecseseznamem"/>
        <w:numPr>
          <w:ilvl w:val="0"/>
          <w:numId w:val="16"/>
        </w:numPr>
        <w:tabs>
          <w:tab w:val="left" w:pos="567"/>
        </w:tabs>
        <w:ind w:left="567" w:right="-110" w:hanging="72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Na poskytnutí dotace není právní nárok. Dotace nemusí být přidělena v požadované výši a musí být čerpána pouze v souladu se schváleným účelem dotace uvedeným ve smlouvě o poskytnutí dotace.</w:t>
      </w:r>
      <w:r w:rsidR="00771EFA" w:rsidRPr="001D5EA7">
        <w:rPr>
          <w:rFonts w:ascii="Arial" w:hAnsi="Arial" w:cs="Arial"/>
          <w:sz w:val="22"/>
          <w:szCs w:val="22"/>
        </w:rPr>
        <w:t xml:space="preserve"> </w:t>
      </w:r>
    </w:p>
    <w:p w:rsidR="009442A2" w:rsidRPr="001D5EA7" w:rsidRDefault="009442A2" w:rsidP="00A84311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EA762B" w:rsidRPr="001D5EA7" w:rsidRDefault="00EA762B" w:rsidP="00A84311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DB30C0" w:rsidP="00DF760F">
      <w:pPr>
        <w:pStyle w:val="Odstavecseseznamem"/>
        <w:numPr>
          <w:ilvl w:val="0"/>
          <w:numId w:val="26"/>
        </w:numPr>
        <w:tabs>
          <w:tab w:val="num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Individuální dotace</w:t>
      </w:r>
    </w:p>
    <w:p w:rsidR="000C3867" w:rsidRPr="001D5EA7" w:rsidRDefault="000C3867" w:rsidP="00A84311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0C3867" w:rsidRPr="001D5EA7" w:rsidRDefault="000C3867" w:rsidP="00A84311">
      <w:pPr>
        <w:pStyle w:val="Odstavecseseznamem"/>
        <w:numPr>
          <w:ilvl w:val="0"/>
          <w:numId w:val="27"/>
        </w:numPr>
        <w:tabs>
          <w:tab w:val="num" w:pos="54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Žádost </w:t>
      </w:r>
      <w:r w:rsidR="00BE1D39" w:rsidRPr="001D5EA7">
        <w:rPr>
          <w:rFonts w:ascii="Arial" w:hAnsi="Arial" w:cs="Arial"/>
          <w:sz w:val="22"/>
          <w:szCs w:val="22"/>
        </w:rPr>
        <w:t xml:space="preserve">o individuální dotaci </w:t>
      </w:r>
      <w:r w:rsidRPr="001D5EA7">
        <w:rPr>
          <w:rFonts w:ascii="Arial" w:hAnsi="Arial" w:cs="Arial"/>
          <w:sz w:val="22"/>
          <w:szCs w:val="22"/>
        </w:rPr>
        <w:t xml:space="preserve">může podat </w:t>
      </w:r>
      <w:r w:rsidR="00B00103" w:rsidRPr="001D5EA7">
        <w:rPr>
          <w:rFonts w:ascii="Arial" w:hAnsi="Arial" w:cs="Arial"/>
          <w:sz w:val="22"/>
          <w:szCs w:val="22"/>
        </w:rPr>
        <w:t xml:space="preserve">fyzická osoba, nebo </w:t>
      </w:r>
      <w:r w:rsidRPr="001D5EA7">
        <w:rPr>
          <w:rFonts w:ascii="Arial" w:hAnsi="Arial" w:cs="Arial"/>
          <w:sz w:val="22"/>
          <w:szCs w:val="22"/>
        </w:rPr>
        <w:t>právnická osoba, která je registrována v souladu s právním řádem ČR</w:t>
      </w:r>
      <w:r w:rsidR="00A16E16">
        <w:rPr>
          <w:rFonts w:ascii="Arial" w:hAnsi="Arial" w:cs="Arial"/>
          <w:sz w:val="22"/>
          <w:szCs w:val="22"/>
        </w:rPr>
        <w:t>,</w:t>
      </w:r>
      <w:r w:rsidR="00C31728" w:rsidRPr="001D5EA7">
        <w:rPr>
          <w:rFonts w:ascii="Arial" w:hAnsi="Arial" w:cs="Arial"/>
          <w:sz w:val="22"/>
          <w:szCs w:val="22"/>
        </w:rPr>
        <w:t xml:space="preserve"> na předepsaném formuláři.</w:t>
      </w:r>
      <w:r w:rsidR="00C0069E">
        <w:rPr>
          <w:rFonts w:ascii="Arial" w:hAnsi="Arial" w:cs="Arial"/>
          <w:sz w:val="22"/>
          <w:szCs w:val="22"/>
        </w:rPr>
        <w:t xml:space="preserve"> Závazné formuláře budou umístěny na internetových stránkách města a dále budou k dispozici u příslušného odboru, nebo oddělení Městského úřadu Vysoké Mýto.</w:t>
      </w:r>
    </w:p>
    <w:p w:rsidR="00BE1D39" w:rsidRPr="001D5EA7" w:rsidRDefault="00BE1D39" w:rsidP="00A84311">
      <w:pPr>
        <w:pStyle w:val="Odstavecseseznamem"/>
        <w:tabs>
          <w:tab w:val="num" w:pos="5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0C3867" w:rsidRPr="001D5EA7" w:rsidRDefault="000C3867" w:rsidP="00A84311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501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Žádost musí obsahovat: </w:t>
      </w:r>
    </w:p>
    <w:p w:rsidR="000C3867" w:rsidRPr="001D5EA7" w:rsidRDefault="000C3867" w:rsidP="00AC4E8B">
      <w:pPr>
        <w:numPr>
          <w:ilvl w:val="0"/>
          <w:numId w:val="38"/>
        </w:numPr>
        <w:tabs>
          <w:tab w:val="clear" w:pos="927"/>
          <w:tab w:val="num" w:pos="993"/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jméno a příjmení, datum narození a adresu bydliště žadatele o dotaci, je-li žadatel fyzickou osobou, a je-li tato fyzická osoba podnikatelem, také identifikační číslo osoby, bylo-li přiděleno, nebo, je-li žadatel právnickou osobou, název, popřípadě obchodní firmu, sídlo a identifikační číslo osoby, bylo-li přiděleno, </w:t>
      </w:r>
    </w:p>
    <w:p w:rsidR="000C3867" w:rsidRPr="001D5EA7" w:rsidRDefault="000C3867" w:rsidP="00AC4E8B">
      <w:pPr>
        <w:numPr>
          <w:ilvl w:val="0"/>
          <w:numId w:val="38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požadovanou částku,</w:t>
      </w:r>
    </w:p>
    <w:p w:rsidR="000C3867" w:rsidRPr="001D5EA7" w:rsidRDefault="000C3867" w:rsidP="00AC4E8B">
      <w:pPr>
        <w:numPr>
          <w:ilvl w:val="0"/>
          <w:numId w:val="38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účel, na který žadatel chce dotaci použít, </w:t>
      </w:r>
    </w:p>
    <w:p w:rsidR="009442A2" w:rsidRPr="001D5EA7" w:rsidRDefault="009442A2" w:rsidP="00AC4E8B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dobu, v níž má být dosaženo účelu (termín realizace)</w:t>
      </w:r>
    </w:p>
    <w:p w:rsidR="000C3867" w:rsidRPr="001D5EA7" w:rsidRDefault="000C3867" w:rsidP="00AC4E8B">
      <w:pPr>
        <w:numPr>
          <w:ilvl w:val="0"/>
          <w:numId w:val="38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odůvodnění žádosti, popis a cíle projektu, na který má být dotace poskytnuta, včetně jeho položkového rozpočtu s uvedením dalších zdrojů financování,</w:t>
      </w:r>
    </w:p>
    <w:p w:rsidR="000C3867" w:rsidRPr="001D5EA7" w:rsidRDefault="000C3867" w:rsidP="00AC4E8B">
      <w:pPr>
        <w:numPr>
          <w:ilvl w:val="0"/>
          <w:numId w:val="38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informaci o výši poskytnuté dotace města v minulém roce,</w:t>
      </w:r>
    </w:p>
    <w:p w:rsidR="000C3867" w:rsidRPr="001D5EA7" w:rsidRDefault="000C3867" w:rsidP="00AC4E8B">
      <w:pPr>
        <w:numPr>
          <w:ilvl w:val="0"/>
          <w:numId w:val="38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čestné prohlášení, že má žadatel vypořádány finanční závazky s městem Vysokým Mýtem.</w:t>
      </w:r>
    </w:p>
    <w:p w:rsidR="000C3867" w:rsidRPr="001D5EA7" w:rsidRDefault="000C3867" w:rsidP="00AC4E8B">
      <w:pPr>
        <w:numPr>
          <w:ilvl w:val="0"/>
          <w:numId w:val="38"/>
        </w:numPr>
        <w:tabs>
          <w:tab w:val="num" w:pos="1080"/>
        </w:tabs>
        <w:ind w:left="917" w:hanging="35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je-li žadatel právnickou osobou, identifikaci:</w:t>
      </w:r>
    </w:p>
    <w:p w:rsidR="00BF1296" w:rsidRPr="001D5EA7" w:rsidRDefault="00BF1296" w:rsidP="00A84311">
      <w:pPr>
        <w:pStyle w:val="Odstavecseseznamem"/>
        <w:numPr>
          <w:ilvl w:val="2"/>
          <w:numId w:val="36"/>
        </w:numPr>
        <w:tabs>
          <w:tab w:val="left" w:pos="1418"/>
        </w:tabs>
        <w:ind w:hanging="1167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osob zastupujících právnickou osobu s uvedením právního důvodu zastoupení,</w:t>
      </w:r>
    </w:p>
    <w:p w:rsidR="00BF1296" w:rsidRPr="001D5EA7" w:rsidRDefault="00BF1296" w:rsidP="00A84311">
      <w:pPr>
        <w:pStyle w:val="Odstavecseseznamem"/>
        <w:numPr>
          <w:ilvl w:val="2"/>
          <w:numId w:val="36"/>
        </w:numPr>
        <w:tabs>
          <w:tab w:val="left" w:pos="1418"/>
        </w:tabs>
        <w:ind w:hanging="1167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osob s podílem v této právnické osobě,</w:t>
      </w:r>
    </w:p>
    <w:p w:rsidR="00BF1296" w:rsidRPr="001D5EA7" w:rsidRDefault="00BF1296" w:rsidP="00A84311">
      <w:pPr>
        <w:pStyle w:val="Odstavecseseznamem"/>
        <w:numPr>
          <w:ilvl w:val="2"/>
          <w:numId w:val="36"/>
        </w:numPr>
        <w:tabs>
          <w:tab w:val="left" w:pos="1418"/>
        </w:tabs>
        <w:ind w:hanging="1167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osob, v nichž má přímý podíl, a o výši tohoto podílu,</w:t>
      </w:r>
    </w:p>
    <w:p w:rsidR="00B60E6B" w:rsidRDefault="000C3867" w:rsidP="00AC4E8B">
      <w:pPr>
        <w:numPr>
          <w:ilvl w:val="0"/>
          <w:numId w:val="38"/>
        </w:numPr>
        <w:tabs>
          <w:tab w:val="num" w:pos="1080"/>
        </w:tabs>
        <w:ind w:left="1097" w:hanging="53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seznam případných příloh,</w:t>
      </w:r>
    </w:p>
    <w:p w:rsidR="00B60E6B" w:rsidRDefault="00B60E6B" w:rsidP="00AC4E8B">
      <w:pPr>
        <w:numPr>
          <w:ilvl w:val="0"/>
          <w:numId w:val="38"/>
        </w:numPr>
        <w:tabs>
          <w:tab w:val="num" w:pos="993"/>
        </w:tabs>
        <w:ind w:left="1097" w:hanging="5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</w:t>
      </w:r>
      <w:r w:rsidRPr="00B60E6B">
        <w:rPr>
          <w:rFonts w:ascii="Arial" w:hAnsi="Arial" w:cs="Arial"/>
          <w:sz w:val="22"/>
          <w:szCs w:val="22"/>
        </w:rPr>
        <w:t xml:space="preserve"> </w:t>
      </w:r>
      <w:r w:rsidRPr="001D5EA7">
        <w:rPr>
          <w:rFonts w:ascii="Arial" w:hAnsi="Arial" w:cs="Arial"/>
          <w:sz w:val="22"/>
          <w:szCs w:val="22"/>
        </w:rPr>
        <w:t>vyhotovení žádosti a podpis osoby zastupující ža</w:t>
      </w:r>
      <w:r>
        <w:rPr>
          <w:rFonts w:ascii="Arial" w:hAnsi="Arial" w:cs="Arial"/>
          <w:sz w:val="22"/>
          <w:szCs w:val="22"/>
        </w:rPr>
        <w:t>datele, v případě zastoupení na</w:t>
      </w:r>
    </w:p>
    <w:p w:rsidR="00B60E6B" w:rsidRPr="00B60E6B" w:rsidRDefault="00B60E6B" w:rsidP="00B60E6B">
      <w:pPr>
        <w:tabs>
          <w:tab w:val="num" w:pos="1080"/>
        </w:tabs>
        <w:ind w:left="7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základě plné moci i plnou moc,</w:t>
      </w:r>
    </w:p>
    <w:p w:rsidR="00C0069E" w:rsidRPr="00B60E6B" w:rsidRDefault="00B60E6B" w:rsidP="00AC4E8B">
      <w:pPr>
        <w:numPr>
          <w:ilvl w:val="0"/>
          <w:numId w:val="38"/>
        </w:numPr>
        <w:tabs>
          <w:tab w:val="num" w:pos="993"/>
        </w:tabs>
        <w:ind w:left="1097" w:hanging="530"/>
        <w:jc w:val="both"/>
        <w:rPr>
          <w:rFonts w:ascii="Arial" w:hAnsi="Arial" w:cs="Arial"/>
          <w:sz w:val="22"/>
          <w:szCs w:val="22"/>
        </w:rPr>
      </w:pPr>
      <w:r w:rsidRPr="00B60E6B">
        <w:rPr>
          <w:rFonts w:ascii="Arial" w:hAnsi="Arial" w:cs="Arial"/>
          <w:sz w:val="22"/>
          <w:szCs w:val="22"/>
        </w:rPr>
        <w:t>a další požadované náležitosti uvedené na předepsaném formuláři.</w:t>
      </w:r>
    </w:p>
    <w:p w:rsidR="000C3867" w:rsidRPr="001D5EA7" w:rsidRDefault="000C3867" w:rsidP="00A84311">
      <w:pPr>
        <w:tabs>
          <w:tab w:val="num" w:pos="1080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0C3867" w:rsidRPr="001D5EA7" w:rsidRDefault="005559A1" w:rsidP="00A84311">
      <w:pPr>
        <w:pStyle w:val="Odstavecseseznamem"/>
        <w:numPr>
          <w:ilvl w:val="0"/>
          <w:numId w:val="11"/>
        </w:numPr>
        <w:ind w:left="567" w:hanging="426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Žádost se podává</w:t>
      </w:r>
      <w:r w:rsidR="000C3867" w:rsidRPr="001D5EA7">
        <w:rPr>
          <w:rFonts w:ascii="Arial" w:hAnsi="Arial" w:cs="Arial"/>
          <w:sz w:val="22"/>
          <w:szCs w:val="22"/>
        </w:rPr>
        <w:t xml:space="preserve"> osobně na podatelnu Městského úřadu Vysokého Mýta, B. Smetany 92, 566 </w:t>
      </w:r>
      <w:r w:rsidR="00FA6AFE">
        <w:rPr>
          <w:rFonts w:ascii="Arial" w:hAnsi="Arial" w:cs="Arial"/>
          <w:sz w:val="22"/>
          <w:szCs w:val="22"/>
        </w:rPr>
        <w:t>01</w:t>
      </w:r>
      <w:r w:rsidR="000C3867" w:rsidRPr="001D5EA7">
        <w:rPr>
          <w:rFonts w:ascii="Arial" w:hAnsi="Arial" w:cs="Arial"/>
          <w:sz w:val="22"/>
          <w:szCs w:val="22"/>
        </w:rPr>
        <w:t xml:space="preserve"> Vysoké Mýto, prostřednictvím držitele poštovní licence nebo prostřednictvím datové schránky. </w:t>
      </w:r>
    </w:p>
    <w:p w:rsidR="000C3867" w:rsidRPr="001D5EA7" w:rsidRDefault="000C3867" w:rsidP="00A84311">
      <w:pPr>
        <w:ind w:hanging="426"/>
        <w:jc w:val="both"/>
        <w:rPr>
          <w:rFonts w:ascii="Arial" w:hAnsi="Arial" w:cs="Arial"/>
          <w:sz w:val="22"/>
          <w:szCs w:val="22"/>
        </w:rPr>
      </w:pPr>
    </w:p>
    <w:p w:rsidR="000C3867" w:rsidRPr="001D5EA7" w:rsidRDefault="000C3867" w:rsidP="00A84311">
      <w:pPr>
        <w:pStyle w:val="Odstavecseseznamem"/>
        <w:numPr>
          <w:ilvl w:val="0"/>
          <w:numId w:val="11"/>
        </w:numPr>
        <w:ind w:left="567" w:hanging="426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Na poskytnutí dotace není právní nárok. Dotace nemusí být přidělena v požadované výši a lze ji čerpat pouze v souladu se schváleným účelem dotace uvedeným ve smlouvě o poskytnutí dotace.</w:t>
      </w:r>
    </w:p>
    <w:p w:rsidR="00E30131" w:rsidRPr="001D5EA7" w:rsidRDefault="00E30131" w:rsidP="00A84311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E30131" w:rsidRDefault="00E30131" w:rsidP="00A84311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B67BCE" w:rsidRPr="001D5EA7" w:rsidRDefault="00B67BCE" w:rsidP="00A84311">
      <w:pPr>
        <w:tabs>
          <w:tab w:val="num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771EFA" w:rsidRPr="001D5EA7" w:rsidRDefault="00771EFA" w:rsidP="00DF760F">
      <w:pPr>
        <w:tabs>
          <w:tab w:val="num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IV.</w:t>
      </w:r>
    </w:p>
    <w:p w:rsidR="005559A1" w:rsidRPr="001D5EA7" w:rsidRDefault="00771EFA" w:rsidP="00DF760F">
      <w:pPr>
        <w:tabs>
          <w:tab w:val="num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Posuzování a hodnocení žádostí</w:t>
      </w:r>
    </w:p>
    <w:p w:rsidR="00927FCF" w:rsidRPr="001D5EA7" w:rsidRDefault="00927FCF" w:rsidP="00DF760F">
      <w:pPr>
        <w:tabs>
          <w:tab w:val="num" w:pos="540"/>
        </w:tabs>
        <w:jc w:val="center"/>
        <w:rPr>
          <w:rFonts w:ascii="Arial" w:hAnsi="Arial" w:cs="Arial"/>
          <w:b/>
          <w:sz w:val="22"/>
          <w:szCs w:val="22"/>
        </w:rPr>
      </w:pPr>
    </w:p>
    <w:p w:rsidR="00771EFA" w:rsidRPr="001D5EA7" w:rsidRDefault="000C71ED" w:rsidP="00DF760F">
      <w:pPr>
        <w:pStyle w:val="Odstavecseseznamem"/>
        <w:numPr>
          <w:ilvl w:val="0"/>
          <w:numId w:val="28"/>
        </w:numPr>
        <w:tabs>
          <w:tab w:val="num" w:pos="540"/>
          <w:tab w:val="left" w:pos="284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Programová</w:t>
      </w:r>
      <w:r w:rsidR="00CA726F" w:rsidRPr="001D5EA7">
        <w:rPr>
          <w:rFonts w:ascii="Arial" w:hAnsi="Arial" w:cs="Arial"/>
          <w:b/>
          <w:sz w:val="22"/>
          <w:szCs w:val="22"/>
        </w:rPr>
        <w:t xml:space="preserve"> dotace</w:t>
      </w:r>
    </w:p>
    <w:p w:rsidR="00CA726F" w:rsidRPr="001D5EA7" w:rsidRDefault="00CA726F" w:rsidP="00A84311">
      <w:pPr>
        <w:pStyle w:val="Odstavecseseznamem"/>
        <w:tabs>
          <w:tab w:val="num" w:pos="540"/>
          <w:tab w:val="left" w:pos="2849"/>
        </w:tabs>
        <w:ind w:left="900"/>
        <w:jc w:val="both"/>
        <w:rPr>
          <w:rFonts w:ascii="Arial" w:hAnsi="Arial" w:cs="Arial"/>
          <w:b/>
          <w:sz w:val="22"/>
          <w:szCs w:val="22"/>
        </w:rPr>
      </w:pPr>
    </w:p>
    <w:p w:rsidR="00C44177" w:rsidRDefault="007463C5" w:rsidP="00A3377F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01407">
        <w:rPr>
          <w:rFonts w:ascii="Arial" w:hAnsi="Arial" w:cs="Arial"/>
          <w:sz w:val="22"/>
          <w:szCs w:val="22"/>
        </w:rPr>
        <w:t xml:space="preserve">Předběžnou veřejnosprávní </w:t>
      </w:r>
      <w:r w:rsidR="00CA726F" w:rsidRPr="00D01407">
        <w:rPr>
          <w:rFonts w:ascii="Arial" w:hAnsi="Arial" w:cs="Arial"/>
          <w:sz w:val="22"/>
          <w:szCs w:val="22"/>
        </w:rPr>
        <w:t xml:space="preserve">kontrolu </w:t>
      </w:r>
      <w:r w:rsidR="00771EFA" w:rsidRPr="00D01407">
        <w:rPr>
          <w:rFonts w:ascii="Arial" w:hAnsi="Arial" w:cs="Arial"/>
          <w:sz w:val="22"/>
          <w:szCs w:val="22"/>
        </w:rPr>
        <w:t>žádost</w:t>
      </w:r>
      <w:r w:rsidR="00CA726F" w:rsidRPr="00D01407">
        <w:rPr>
          <w:rFonts w:ascii="Arial" w:hAnsi="Arial" w:cs="Arial"/>
          <w:sz w:val="22"/>
          <w:szCs w:val="22"/>
        </w:rPr>
        <w:t>í</w:t>
      </w:r>
      <w:r w:rsidR="00771EFA" w:rsidRPr="00D01407">
        <w:rPr>
          <w:rFonts w:ascii="Arial" w:hAnsi="Arial" w:cs="Arial"/>
          <w:sz w:val="22"/>
          <w:szCs w:val="22"/>
        </w:rPr>
        <w:t xml:space="preserve"> </w:t>
      </w:r>
      <w:r w:rsidR="005559A1" w:rsidRPr="00D01407">
        <w:rPr>
          <w:rFonts w:ascii="Arial" w:hAnsi="Arial" w:cs="Arial"/>
          <w:sz w:val="22"/>
          <w:szCs w:val="22"/>
        </w:rPr>
        <w:t>provede</w:t>
      </w:r>
      <w:r w:rsidR="00771EFA" w:rsidRPr="00D01407">
        <w:rPr>
          <w:rFonts w:ascii="Arial" w:hAnsi="Arial" w:cs="Arial"/>
          <w:sz w:val="22"/>
          <w:szCs w:val="22"/>
        </w:rPr>
        <w:t xml:space="preserve"> </w:t>
      </w:r>
      <w:r w:rsidR="005559A1" w:rsidRPr="00D01407">
        <w:rPr>
          <w:rFonts w:ascii="Arial" w:hAnsi="Arial" w:cs="Arial"/>
          <w:sz w:val="22"/>
          <w:szCs w:val="22"/>
        </w:rPr>
        <w:t>věcně příslušný odbor</w:t>
      </w:r>
      <w:r w:rsidR="00771EFA" w:rsidRPr="00D01407">
        <w:rPr>
          <w:rFonts w:ascii="Arial" w:hAnsi="Arial" w:cs="Arial"/>
          <w:sz w:val="22"/>
          <w:szCs w:val="22"/>
        </w:rPr>
        <w:t xml:space="preserve"> Městsk</w:t>
      </w:r>
      <w:r w:rsidR="005559A1" w:rsidRPr="00D01407">
        <w:rPr>
          <w:rFonts w:ascii="Arial" w:hAnsi="Arial" w:cs="Arial"/>
          <w:sz w:val="22"/>
          <w:szCs w:val="22"/>
        </w:rPr>
        <w:t>ého úřadu Vysoké Mýto, který o</w:t>
      </w:r>
      <w:r w:rsidR="00CA726F" w:rsidRPr="00D01407">
        <w:rPr>
          <w:rFonts w:ascii="Arial" w:hAnsi="Arial" w:cs="Arial"/>
          <w:sz w:val="22"/>
          <w:szCs w:val="22"/>
        </w:rPr>
        <w:t xml:space="preserve">věří, </w:t>
      </w:r>
      <w:r w:rsidR="00455590" w:rsidRPr="00D01407">
        <w:rPr>
          <w:rFonts w:ascii="Arial" w:hAnsi="Arial" w:cs="Arial"/>
          <w:sz w:val="22"/>
          <w:szCs w:val="22"/>
        </w:rPr>
        <w:t xml:space="preserve">zda </w:t>
      </w:r>
      <w:r w:rsidR="00CA726F" w:rsidRPr="00D01407">
        <w:rPr>
          <w:rFonts w:ascii="Arial" w:hAnsi="Arial" w:cs="Arial"/>
          <w:sz w:val="22"/>
          <w:szCs w:val="22"/>
        </w:rPr>
        <w:t xml:space="preserve">žádosti </w:t>
      </w:r>
      <w:r w:rsidR="00455590" w:rsidRPr="00D01407">
        <w:rPr>
          <w:rFonts w:ascii="Arial" w:hAnsi="Arial" w:cs="Arial"/>
          <w:sz w:val="22"/>
          <w:szCs w:val="22"/>
        </w:rPr>
        <w:t xml:space="preserve">splňují </w:t>
      </w:r>
      <w:r w:rsidR="007243A5">
        <w:rPr>
          <w:rFonts w:ascii="Arial" w:hAnsi="Arial" w:cs="Arial"/>
          <w:sz w:val="22"/>
          <w:szCs w:val="22"/>
        </w:rPr>
        <w:t>„</w:t>
      </w:r>
      <w:r w:rsidR="00455590" w:rsidRPr="00D01407">
        <w:rPr>
          <w:rFonts w:ascii="Arial" w:hAnsi="Arial" w:cs="Arial"/>
          <w:sz w:val="22"/>
          <w:szCs w:val="22"/>
        </w:rPr>
        <w:t>Zásady</w:t>
      </w:r>
      <w:r w:rsidR="007243A5">
        <w:rPr>
          <w:rFonts w:ascii="Arial" w:hAnsi="Arial" w:cs="Arial"/>
          <w:sz w:val="22"/>
          <w:szCs w:val="22"/>
        </w:rPr>
        <w:t>“</w:t>
      </w:r>
      <w:r w:rsidR="00A9230B" w:rsidRPr="00D01407">
        <w:rPr>
          <w:rFonts w:ascii="Arial" w:hAnsi="Arial" w:cs="Arial"/>
          <w:sz w:val="22"/>
          <w:szCs w:val="22"/>
        </w:rPr>
        <w:t xml:space="preserve"> a </w:t>
      </w:r>
      <w:r w:rsidR="00A16E16">
        <w:rPr>
          <w:rFonts w:ascii="Arial" w:hAnsi="Arial" w:cs="Arial"/>
          <w:sz w:val="22"/>
          <w:szCs w:val="22"/>
        </w:rPr>
        <w:t xml:space="preserve">naplňují </w:t>
      </w:r>
      <w:r w:rsidR="007243A5">
        <w:rPr>
          <w:rFonts w:ascii="Arial" w:hAnsi="Arial" w:cs="Arial"/>
          <w:sz w:val="22"/>
          <w:szCs w:val="22"/>
        </w:rPr>
        <w:t>„</w:t>
      </w:r>
      <w:r w:rsidR="005D3109" w:rsidRPr="00D01407">
        <w:rPr>
          <w:rFonts w:ascii="Arial" w:hAnsi="Arial" w:cs="Arial"/>
          <w:sz w:val="22"/>
          <w:szCs w:val="22"/>
        </w:rPr>
        <w:t>P</w:t>
      </w:r>
      <w:r w:rsidR="00455590" w:rsidRPr="00D01407">
        <w:rPr>
          <w:rFonts w:ascii="Arial" w:hAnsi="Arial" w:cs="Arial"/>
          <w:sz w:val="22"/>
          <w:szCs w:val="22"/>
        </w:rPr>
        <w:t>rogram</w:t>
      </w:r>
      <w:r w:rsidR="007243A5">
        <w:rPr>
          <w:rFonts w:ascii="Arial" w:hAnsi="Arial" w:cs="Arial"/>
          <w:sz w:val="22"/>
          <w:szCs w:val="22"/>
        </w:rPr>
        <w:t>“</w:t>
      </w:r>
      <w:r w:rsidR="001700BB" w:rsidRPr="00D01407">
        <w:rPr>
          <w:rFonts w:ascii="Arial" w:hAnsi="Arial" w:cs="Arial"/>
          <w:sz w:val="22"/>
          <w:szCs w:val="22"/>
        </w:rPr>
        <w:t>,</w:t>
      </w:r>
      <w:r w:rsidR="005559A1" w:rsidRPr="00D01407">
        <w:rPr>
          <w:rFonts w:ascii="Arial" w:hAnsi="Arial" w:cs="Arial"/>
          <w:sz w:val="22"/>
          <w:szCs w:val="22"/>
        </w:rPr>
        <w:t xml:space="preserve"> a vypracuje</w:t>
      </w:r>
      <w:r w:rsidR="00455590" w:rsidRPr="00D01407">
        <w:rPr>
          <w:rFonts w:ascii="Arial" w:hAnsi="Arial" w:cs="Arial"/>
          <w:sz w:val="22"/>
          <w:szCs w:val="22"/>
        </w:rPr>
        <w:t xml:space="preserve"> jejich seznam.</w:t>
      </w:r>
      <w:r w:rsidR="00A3377F" w:rsidRPr="00D01407">
        <w:rPr>
          <w:rFonts w:ascii="Arial" w:hAnsi="Arial" w:cs="Arial"/>
          <w:sz w:val="22"/>
          <w:szCs w:val="22"/>
        </w:rPr>
        <w:t xml:space="preserve"> Posoudí je rovněž</w:t>
      </w:r>
      <w:r w:rsidR="003413DD" w:rsidRPr="00D01407">
        <w:rPr>
          <w:rFonts w:ascii="Arial" w:hAnsi="Arial" w:cs="Arial"/>
          <w:sz w:val="22"/>
          <w:szCs w:val="22"/>
        </w:rPr>
        <w:t xml:space="preserve"> </w:t>
      </w:r>
      <w:r w:rsidR="00A3377F" w:rsidRPr="00D01407">
        <w:rPr>
          <w:rFonts w:ascii="Arial" w:hAnsi="Arial" w:cs="Arial"/>
          <w:sz w:val="22"/>
          <w:szCs w:val="22"/>
        </w:rPr>
        <w:t>z hlediska slučitelnosti podpory s komunitárním právem. Dotace smí být poskytnuta pouze, je-li slučitelná s podmínkami poskytování veřejné podpory stanovenými národním i komunitárním právem, nebo splňuje-li podmínky Nařízení Komise č. 1407/2013 ze dne 18. prosince 2013 o použití článků 107 a 108 Smlouvy o fungování Evropské unie na podporu de minimis. Bude-li podpora poskytována v režimu „de minimis“, vyzve příslušný odbor žadatele k předložení čestného prohlášení o propojení/nepropojení s jinými podniky a o př</w:t>
      </w:r>
      <w:r w:rsidR="00D01407">
        <w:rPr>
          <w:rFonts w:ascii="Arial" w:hAnsi="Arial" w:cs="Arial"/>
          <w:sz w:val="22"/>
          <w:szCs w:val="22"/>
        </w:rPr>
        <w:t xml:space="preserve">ijatých podporách „de minimis“ </w:t>
      </w:r>
      <w:r w:rsidR="00A3377F" w:rsidRPr="00D01407">
        <w:rPr>
          <w:rFonts w:ascii="Arial" w:hAnsi="Arial" w:cs="Arial"/>
          <w:sz w:val="22"/>
          <w:szCs w:val="22"/>
        </w:rPr>
        <w:t xml:space="preserve">za uplynulé dva fiskální roky a v současném fiskálním roce (vzor čestného prohlášení tvoří přílohu těchto zásad). Bude-li žadateli dotace v režimu „de minimis“ přiznána, bude tato skutečnost uvedena ve smlouvě o poskytnutí dotace. </w:t>
      </w:r>
    </w:p>
    <w:p w:rsidR="003413DD" w:rsidRPr="00D01407" w:rsidRDefault="003413DD" w:rsidP="00C44177">
      <w:pPr>
        <w:ind w:left="567"/>
        <w:jc w:val="both"/>
        <w:rPr>
          <w:rFonts w:ascii="Arial" w:hAnsi="Arial" w:cs="Arial"/>
          <w:sz w:val="22"/>
          <w:szCs w:val="22"/>
        </w:rPr>
      </w:pPr>
      <w:r w:rsidRPr="00D01407">
        <w:rPr>
          <w:rFonts w:ascii="Arial" w:hAnsi="Arial" w:cs="Arial"/>
          <w:sz w:val="22"/>
          <w:szCs w:val="22"/>
        </w:rPr>
        <w:t>Věcně příslušný odbor může v případě, že bude u někte</w:t>
      </w:r>
      <w:r w:rsidR="00A9230B" w:rsidRPr="00D01407">
        <w:rPr>
          <w:rFonts w:ascii="Arial" w:hAnsi="Arial" w:cs="Arial"/>
          <w:sz w:val="22"/>
          <w:szCs w:val="22"/>
        </w:rPr>
        <w:t>rého žadatele chybět některá v </w:t>
      </w:r>
      <w:r w:rsidR="005D3109" w:rsidRPr="00D01407">
        <w:rPr>
          <w:rFonts w:ascii="Arial" w:hAnsi="Arial" w:cs="Arial"/>
          <w:sz w:val="22"/>
          <w:szCs w:val="22"/>
        </w:rPr>
        <w:t>„</w:t>
      </w:r>
      <w:r w:rsidR="00A9230B" w:rsidRPr="00D01407">
        <w:rPr>
          <w:rFonts w:ascii="Arial" w:hAnsi="Arial" w:cs="Arial"/>
          <w:sz w:val="22"/>
          <w:szCs w:val="22"/>
        </w:rPr>
        <w:t>P</w:t>
      </w:r>
      <w:r w:rsidRPr="00D01407">
        <w:rPr>
          <w:rFonts w:ascii="Arial" w:hAnsi="Arial" w:cs="Arial"/>
          <w:sz w:val="22"/>
          <w:szCs w:val="22"/>
        </w:rPr>
        <w:t>rogramu</w:t>
      </w:r>
      <w:r w:rsidR="005D3109" w:rsidRPr="00D01407">
        <w:rPr>
          <w:rFonts w:ascii="Arial" w:hAnsi="Arial" w:cs="Arial"/>
          <w:sz w:val="22"/>
          <w:szCs w:val="22"/>
        </w:rPr>
        <w:t>“</w:t>
      </w:r>
      <w:r w:rsidRPr="00D01407">
        <w:rPr>
          <w:rFonts w:ascii="Arial" w:hAnsi="Arial" w:cs="Arial"/>
          <w:sz w:val="22"/>
          <w:szCs w:val="22"/>
        </w:rPr>
        <w:t xml:space="preserve"> požadovaná náležitost (údaj, dokument), vyzvat žadatele, aby </w:t>
      </w:r>
      <w:r w:rsidR="00A9230B" w:rsidRPr="00D01407">
        <w:rPr>
          <w:rFonts w:ascii="Arial" w:hAnsi="Arial" w:cs="Arial"/>
          <w:sz w:val="22"/>
          <w:szCs w:val="22"/>
        </w:rPr>
        <w:t xml:space="preserve">je </w:t>
      </w:r>
      <w:r w:rsidRPr="00D01407">
        <w:rPr>
          <w:rFonts w:ascii="Arial" w:hAnsi="Arial" w:cs="Arial"/>
          <w:sz w:val="22"/>
          <w:szCs w:val="22"/>
        </w:rPr>
        <w:t xml:space="preserve">ve stanovené lhůtě </w:t>
      </w:r>
      <w:r w:rsidR="00A9230B" w:rsidRPr="00D01407">
        <w:rPr>
          <w:rFonts w:ascii="Arial" w:hAnsi="Arial" w:cs="Arial"/>
          <w:sz w:val="22"/>
          <w:szCs w:val="22"/>
        </w:rPr>
        <w:t>doplnil</w:t>
      </w:r>
      <w:r w:rsidRPr="00D01407">
        <w:rPr>
          <w:rFonts w:ascii="Arial" w:hAnsi="Arial" w:cs="Arial"/>
          <w:sz w:val="22"/>
          <w:szCs w:val="22"/>
        </w:rPr>
        <w:t>.</w:t>
      </w:r>
      <w:r w:rsidR="007463C5" w:rsidRPr="00D01407">
        <w:rPr>
          <w:rFonts w:ascii="Arial" w:hAnsi="Arial" w:cs="Arial"/>
          <w:sz w:val="22"/>
          <w:szCs w:val="22"/>
        </w:rPr>
        <w:t xml:space="preserve"> Žádosti</w:t>
      </w:r>
      <w:r w:rsidR="0086499B" w:rsidRPr="00D01407">
        <w:rPr>
          <w:rFonts w:ascii="Arial" w:hAnsi="Arial" w:cs="Arial"/>
          <w:sz w:val="22"/>
          <w:szCs w:val="22"/>
        </w:rPr>
        <w:t>,</w:t>
      </w:r>
      <w:r w:rsidR="007463C5" w:rsidRPr="00D01407">
        <w:rPr>
          <w:rFonts w:ascii="Arial" w:hAnsi="Arial" w:cs="Arial"/>
          <w:sz w:val="22"/>
          <w:szCs w:val="22"/>
        </w:rPr>
        <w:t xml:space="preserve"> </w:t>
      </w:r>
      <w:r w:rsidR="001F3169" w:rsidRPr="00D01407">
        <w:rPr>
          <w:rFonts w:ascii="Arial" w:hAnsi="Arial" w:cs="Arial"/>
          <w:sz w:val="22"/>
          <w:szCs w:val="22"/>
        </w:rPr>
        <w:t xml:space="preserve">které nebudou </w:t>
      </w:r>
      <w:r w:rsidR="0086499B" w:rsidRPr="00D01407">
        <w:rPr>
          <w:rFonts w:ascii="Arial" w:hAnsi="Arial" w:cs="Arial"/>
          <w:sz w:val="22"/>
          <w:szCs w:val="22"/>
        </w:rPr>
        <w:t xml:space="preserve">do 5 </w:t>
      </w:r>
      <w:r w:rsidR="001F3169" w:rsidRPr="00D01407">
        <w:rPr>
          <w:rFonts w:ascii="Arial" w:hAnsi="Arial" w:cs="Arial"/>
          <w:sz w:val="22"/>
          <w:szCs w:val="22"/>
        </w:rPr>
        <w:t>pracovních dnů od výzvy</w:t>
      </w:r>
      <w:r w:rsidR="0086499B" w:rsidRPr="00D01407">
        <w:rPr>
          <w:rFonts w:ascii="Arial" w:hAnsi="Arial" w:cs="Arial"/>
          <w:sz w:val="22"/>
          <w:szCs w:val="22"/>
        </w:rPr>
        <w:t xml:space="preserve"> doplněny, žádosti </w:t>
      </w:r>
      <w:r w:rsidR="007463C5" w:rsidRPr="00D01407">
        <w:rPr>
          <w:rFonts w:ascii="Arial" w:hAnsi="Arial" w:cs="Arial"/>
          <w:sz w:val="22"/>
          <w:szCs w:val="22"/>
        </w:rPr>
        <w:t>doručené po uplynutí lhůty pro podání žádosti</w:t>
      </w:r>
      <w:r w:rsidR="0086499B" w:rsidRPr="00D01407">
        <w:rPr>
          <w:rFonts w:ascii="Arial" w:hAnsi="Arial" w:cs="Arial"/>
          <w:sz w:val="22"/>
          <w:szCs w:val="22"/>
        </w:rPr>
        <w:t xml:space="preserve"> </w:t>
      </w:r>
      <w:r w:rsidR="007463C5" w:rsidRPr="00D01407">
        <w:rPr>
          <w:rFonts w:ascii="Arial" w:hAnsi="Arial" w:cs="Arial"/>
          <w:sz w:val="22"/>
          <w:szCs w:val="22"/>
        </w:rPr>
        <w:t>a žádosti nesplňující po</w:t>
      </w:r>
      <w:r w:rsidR="005D3109" w:rsidRPr="00D01407">
        <w:rPr>
          <w:rFonts w:ascii="Arial" w:hAnsi="Arial" w:cs="Arial"/>
          <w:sz w:val="22"/>
          <w:szCs w:val="22"/>
        </w:rPr>
        <w:t>dmínky stanovené v „P</w:t>
      </w:r>
      <w:r w:rsidR="007463C5" w:rsidRPr="00D01407">
        <w:rPr>
          <w:rFonts w:ascii="Arial" w:hAnsi="Arial" w:cs="Arial"/>
          <w:sz w:val="22"/>
          <w:szCs w:val="22"/>
        </w:rPr>
        <w:t>rogramu</w:t>
      </w:r>
      <w:r w:rsidR="005D3109" w:rsidRPr="00D01407">
        <w:rPr>
          <w:rFonts w:ascii="Arial" w:hAnsi="Arial" w:cs="Arial"/>
          <w:sz w:val="22"/>
          <w:szCs w:val="22"/>
        </w:rPr>
        <w:t>“</w:t>
      </w:r>
      <w:r w:rsidR="007463C5" w:rsidRPr="00D01407">
        <w:rPr>
          <w:rFonts w:ascii="Arial" w:hAnsi="Arial" w:cs="Arial"/>
          <w:sz w:val="22"/>
          <w:szCs w:val="22"/>
        </w:rPr>
        <w:t xml:space="preserve"> a v těchto „Zásadách“ nebudou posuzovány a budou vyřazeny věcně příslušnou komisí</w:t>
      </w:r>
      <w:r w:rsidR="00B60E6B" w:rsidRPr="00D01407">
        <w:rPr>
          <w:rFonts w:ascii="Arial" w:hAnsi="Arial" w:cs="Arial"/>
          <w:sz w:val="22"/>
          <w:szCs w:val="22"/>
        </w:rPr>
        <w:t xml:space="preserve"> Rady města Vysokého Mýta (dále jen „věcně příslušná komise“)</w:t>
      </w:r>
      <w:r w:rsidR="007463C5" w:rsidRPr="00D01407">
        <w:rPr>
          <w:rFonts w:ascii="Arial" w:hAnsi="Arial" w:cs="Arial"/>
          <w:sz w:val="22"/>
          <w:szCs w:val="22"/>
        </w:rPr>
        <w:t xml:space="preserve"> z jejího hodnocení. </w:t>
      </w:r>
    </w:p>
    <w:p w:rsidR="003413DD" w:rsidRPr="001D5EA7" w:rsidRDefault="003413DD" w:rsidP="00A84311">
      <w:pPr>
        <w:ind w:left="57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3413DD" w:rsidP="00A84311">
      <w:pPr>
        <w:numPr>
          <w:ilvl w:val="0"/>
          <w:numId w:val="10"/>
        </w:numPr>
        <w:ind w:left="57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V případě sporného zařazení žádosti do </w:t>
      </w:r>
      <w:r w:rsidR="00C44177">
        <w:rPr>
          <w:rFonts w:ascii="Arial" w:hAnsi="Arial" w:cs="Arial"/>
          <w:sz w:val="22"/>
          <w:szCs w:val="22"/>
        </w:rPr>
        <w:t xml:space="preserve">konkrétního </w:t>
      </w:r>
      <w:r w:rsidRPr="001D5EA7">
        <w:rPr>
          <w:rFonts w:ascii="Arial" w:hAnsi="Arial" w:cs="Arial"/>
          <w:sz w:val="22"/>
          <w:szCs w:val="22"/>
        </w:rPr>
        <w:t xml:space="preserve">programu se dohodnou </w:t>
      </w:r>
      <w:r w:rsidR="003C181F" w:rsidRPr="00822511">
        <w:rPr>
          <w:rFonts w:ascii="Arial" w:hAnsi="Arial" w:cs="Arial"/>
          <w:sz w:val="22"/>
          <w:szCs w:val="22"/>
        </w:rPr>
        <w:t>vedoucí věcně příslušných odborů</w:t>
      </w:r>
      <w:r w:rsidRPr="001D5EA7">
        <w:rPr>
          <w:rFonts w:ascii="Arial" w:hAnsi="Arial" w:cs="Arial"/>
          <w:sz w:val="22"/>
          <w:szCs w:val="22"/>
        </w:rPr>
        <w:t xml:space="preserve">, která </w:t>
      </w:r>
      <w:r w:rsidR="00C44177">
        <w:rPr>
          <w:rFonts w:ascii="Arial" w:hAnsi="Arial" w:cs="Arial"/>
          <w:sz w:val="22"/>
          <w:szCs w:val="22"/>
        </w:rPr>
        <w:t>komise</w:t>
      </w:r>
      <w:r w:rsidRPr="001D5EA7">
        <w:rPr>
          <w:rFonts w:ascii="Arial" w:hAnsi="Arial" w:cs="Arial"/>
          <w:sz w:val="22"/>
          <w:szCs w:val="22"/>
        </w:rPr>
        <w:t xml:space="preserve"> bude žádost posuzovat.  </w:t>
      </w:r>
    </w:p>
    <w:p w:rsidR="00771EFA" w:rsidRPr="001D5EA7" w:rsidRDefault="00771EFA" w:rsidP="00A84311">
      <w:pPr>
        <w:ind w:left="93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F90F2B" w:rsidP="00A84311">
      <w:pPr>
        <w:numPr>
          <w:ilvl w:val="0"/>
          <w:numId w:val="10"/>
        </w:numPr>
        <w:ind w:left="57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Věcně příslušná komise </w:t>
      </w:r>
      <w:r w:rsidR="00771EFA" w:rsidRPr="001D5EA7">
        <w:rPr>
          <w:rFonts w:ascii="Arial" w:hAnsi="Arial" w:cs="Arial"/>
          <w:sz w:val="22"/>
          <w:szCs w:val="22"/>
        </w:rPr>
        <w:t xml:space="preserve">posoudí žádosti </w:t>
      </w:r>
      <w:r w:rsidR="00A9230B" w:rsidRPr="001D5EA7">
        <w:rPr>
          <w:rFonts w:ascii="Arial" w:hAnsi="Arial" w:cs="Arial"/>
          <w:sz w:val="22"/>
          <w:szCs w:val="22"/>
        </w:rPr>
        <w:t xml:space="preserve">splňující veškeré náležitosti </w:t>
      </w:r>
      <w:r w:rsidR="00771EFA" w:rsidRPr="001D5EA7">
        <w:rPr>
          <w:rFonts w:ascii="Arial" w:hAnsi="Arial" w:cs="Arial"/>
          <w:sz w:val="22"/>
          <w:szCs w:val="22"/>
        </w:rPr>
        <w:t xml:space="preserve">a </w:t>
      </w:r>
      <w:r w:rsidR="00A9230B" w:rsidRPr="001D5EA7">
        <w:rPr>
          <w:rFonts w:ascii="Arial" w:hAnsi="Arial" w:cs="Arial"/>
          <w:sz w:val="22"/>
          <w:szCs w:val="22"/>
        </w:rPr>
        <w:t>předloží</w:t>
      </w:r>
      <w:r w:rsidR="00771EFA" w:rsidRPr="001D5EA7">
        <w:rPr>
          <w:rFonts w:ascii="Arial" w:hAnsi="Arial" w:cs="Arial"/>
          <w:sz w:val="22"/>
          <w:szCs w:val="22"/>
        </w:rPr>
        <w:t xml:space="preserve"> </w:t>
      </w:r>
      <w:r w:rsidR="00BF1296" w:rsidRPr="001D5EA7">
        <w:rPr>
          <w:rFonts w:ascii="Arial" w:hAnsi="Arial" w:cs="Arial"/>
          <w:sz w:val="22"/>
          <w:szCs w:val="22"/>
        </w:rPr>
        <w:t>návrh výše dotace</w:t>
      </w:r>
      <w:r w:rsidR="00771EFA" w:rsidRPr="001D5EA7">
        <w:rPr>
          <w:rFonts w:ascii="Arial" w:hAnsi="Arial" w:cs="Arial"/>
          <w:sz w:val="22"/>
          <w:szCs w:val="22"/>
        </w:rPr>
        <w:t xml:space="preserve"> </w:t>
      </w:r>
      <w:r w:rsidR="00A9230B" w:rsidRPr="001D5EA7">
        <w:rPr>
          <w:rFonts w:ascii="Arial" w:hAnsi="Arial" w:cs="Arial"/>
          <w:sz w:val="22"/>
          <w:szCs w:val="22"/>
        </w:rPr>
        <w:t xml:space="preserve">jednotlivým žadatelům k projednání Radě města Vysokého Mýta, </w:t>
      </w:r>
      <w:r w:rsidR="00771EFA" w:rsidRPr="001D5EA7">
        <w:rPr>
          <w:rFonts w:ascii="Arial" w:hAnsi="Arial" w:cs="Arial"/>
          <w:sz w:val="22"/>
          <w:szCs w:val="22"/>
        </w:rPr>
        <w:t>a to s přihlédnutím ke kritériím stano</w:t>
      </w:r>
      <w:r w:rsidR="00EF3622" w:rsidRPr="001D5EA7">
        <w:rPr>
          <w:rFonts w:ascii="Arial" w:hAnsi="Arial" w:cs="Arial"/>
          <w:sz w:val="22"/>
          <w:szCs w:val="22"/>
        </w:rPr>
        <w:t>veným</w:t>
      </w:r>
      <w:r w:rsidR="00771EFA" w:rsidRPr="001D5EA7">
        <w:rPr>
          <w:rFonts w:ascii="Arial" w:hAnsi="Arial" w:cs="Arial"/>
          <w:sz w:val="22"/>
          <w:szCs w:val="22"/>
        </w:rPr>
        <w:t xml:space="preserve"> v </w:t>
      </w:r>
      <w:r w:rsidR="00BF1296" w:rsidRPr="001D5EA7">
        <w:rPr>
          <w:rFonts w:ascii="Arial" w:hAnsi="Arial" w:cs="Arial"/>
          <w:sz w:val="22"/>
          <w:szCs w:val="22"/>
        </w:rPr>
        <w:t>„</w:t>
      </w:r>
      <w:r w:rsidR="00A9230B" w:rsidRPr="001D5EA7">
        <w:rPr>
          <w:rFonts w:ascii="Arial" w:hAnsi="Arial" w:cs="Arial"/>
          <w:sz w:val="22"/>
          <w:szCs w:val="22"/>
        </w:rPr>
        <w:t>P</w:t>
      </w:r>
      <w:r w:rsidR="00771EFA" w:rsidRPr="001D5EA7">
        <w:rPr>
          <w:rFonts w:ascii="Arial" w:hAnsi="Arial" w:cs="Arial"/>
          <w:sz w:val="22"/>
          <w:szCs w:val="22"/>
        </w:rPr>
        <w:t>rogramu</w:t>
      </w:r>
      <w:r w:rsidR="00BF1296" w:rsidRPr="001D5EA7">
        <w:rPr>
          <w:rFonts w:ascii="Arial" w:hAnsi="Arial" w:cs="Arial"/>
          <w:sz w:val="22"/>
          <w:szCs w:val="22"/>
        </w:rPr>
        <w:t>“</w:t>
      </w:r>
      <w:r w:rsidR="00771EFA" w:rsidRPr="001D5EA7">
        <w:rPr>
          <w:rFonts w:ascii="Arial" w:hAnsi="Arial" w:cs="Arial"/>
          <w:b/>
          <w:sz w:val="22"/>
          <w:szCs w:val="22"/>
        </w:rPr>
        <w:t>.</w:t>
      </w:r>
    </w:p>
    <w:p w:rsidR="00771EFA" w:rsidRPr="001D5EA7" w:rsidRDefault="00771EFA" w:rsidP="00A84311">
      <w:pPr>
        <w:jc w:val="both"/>
        <w:rPr>
          <w:rFonts w:ascii="Arial" w:hAnsi="Arial" w:cs="Arial"/>
          <w:b/>
          <w:sz w:val="22"/>
          <w:szCs w:val="22"/>
        </w:rPr>
      </w:pPr>
    </w:p>
    <w:p w:rsidR="005559A1" w:rsidRPr="001D5EA7" w:rsidRDefault="005559A1" w:rsidP="00A84311">
      <w:pPr>
        <w:jc w:val="both"/>
        <w:rPr>
          <w:rFonts w:ascii="Arial" w:hAnsi="Arial" w:cs="Arial"/>
          <w:b/>
          <w:sz w:val="22"/>
          <w:szCs w:val="22"/>
        </w:rPr>
      </w:pPr>
    </w:p>
    <w:p w:rsidR="00CA726F" w:rsidRPr="001D5EA7" w:rsidRDefault="00CA726F" w:rsidP="00DF760F">
      <w:pPr>
        <w:pStyle w:val="Odstavecseseznamem"/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Individuální dotace</w:t>
      </w:r>
    </w:p>
    <w:p w:rsidR="00CA726F" w:rsidRPr="001D5EA7" w:rsidRDefault="00CA726F" w:rsidP="00A84311">
      <w:pPr>
        <w:pStyle w:val="Odstavecseseznamem"/>
        <w:ind w:left="900"/>
        <w:jc w:val="both"/>
        <w:rPr>
          <w:rFonts w:ascii="Arial" w:hAnsi="Arial" w:cs="Arial"/>
          <w:b/>
          <w:sz w:val="22"/>
          <w:szCs w:val="22"/>
        </w:rPr>
      </w:pPr>
    </w:p>
    <w:p w:rsidR="00C44177" w:rsidRDefault="00A9230B" w:rsidP="00A84311">
      <w:pPr>
        <w:pStyle w:val="Odstavecseseznamem"/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Předběžnou veřejnosprávní kontrolu </w:t>
      </w:r>
      <w:r w:rsidR="003B7779" w:rsidRPr="001D5EA7">
        <w:rPr>
          <w:rFonts w:ascii="Arial" w:hAnsi="Arial" w:cs="Arial"/>
          <w:sz w:val="22"/>
          <w:szCs w:val="22"/>
        </w:rPr>
        <w:t xml:space="preserve">a posouzení </w:t>
      </w:r>
      <w:r w:rsidR="00A22E5B" w:rsidRPr="001D5EA7">
        <w:rPr>
          <w:rFonts w:ascii="Arial" w:hAnsi="Arial" w:cs="Arial"/>
          <w:sz w:val="22"/>
          <w:szCs w:val="22"/>
        </w:rPr>
        <w:t xml:space="preserve">žádosti </w:t>
      </w:r>
      <w:r w:rsidR="00C366F3" w:rsidRPr="001D5EA7">
        <w:rPr>
          <w:rFonts w:ascii="Arial" w:hAnsi="Arial" w:cs="Arial"/>
          <w:sz w:val="22"/>
          <w:szCs w:val="22"/>
        </w:rPr>
        <w:t xml:space="preserve">o dotaci </w:t>
      </w:r>
      <w:r w:rsidR="00A22E5B" w:rsidRPr="001D5EA7">
        <w:rPr>
          <w:rFonts w:ascii="Arial" w:hAnsi="Arial" w:cs="Arial"/>
          <w:sz w:val="22"/>
          <w:szCs w:val="22"/>
        </w:rPr>
        <w:t>provede věcně příslušný odbor Městského úřadu Vysoké Mýto.</w:t>
      </w:r>
      <w:r w:rsidR="00C366F3" w:rsidRPr="001D5EA7">
        <w:rPr>
          <w:rFonts w:ascii="Arial" w:hAnsi="Arial" w:cs="Arial"/>
          <w:sz w:val="22"/>
          <w:szCs w:val="22"/>
        </w:rPr>
        <w:t xml:space="preserve"> </w:t>
      </w:r>
      <w:r w:rsidR="00A3377F" w:rsidRPr="00D01407">
        <w:rPr>
          <w:rFonts w:ascii="Arial" w:hAnsi="Arial" w:cs="Arial"/>
          <w:sz w:val="22"/>
          <w:szCs w:val="22"/>
        </w:rPr>
        <w:t>Posoudí je rovněž z hlediska slučitelnosti podpory s komunitárním právem. Dotace smí být poskytnuta pouze, je-li slučitelná s podmínkami poskytování veřejné podpory stanovenými národním i komunitárním právem, nebo splňuje-li podmínky Nařízení Komise č. 1407/2013 ze dne 18. prosince 2013 o použití článků 107 a 108 Smlouvy o fungování Evropské unie na podporu de minimis. Bude-li podpora poskytována v režimu „de minimis“, vyzve příslušný odbor žadatele k předložení čestného prohlášení o propojení/nepropojení s jinými podniky a o př</w:t>
      </w:r>
      <w:r w:rsidR="00D01407">
        <w:rPr>
          <w:rFonts w:ascii="Arial" w:hAnsi="Arial" w:cs="Arial"/>
          <w:sz w:val="22"/>
          <w:szCs w:val="22"/>
        </w:rPr>
        <w:t xml:space="preserve">ijatých podporách „de minimis“ </w:t>
      </w:r>
      <w:r w:rsidR="00A3377F" w:rsidRPr="00D01407">
        <w:rPr>
          <w:rFonts w:ascii="Arial" w:hAnsi="Arial" w:cs="Arial"/>
          <w:sz w:val="22"/>
          <w:szCs w:val="22"/>
        </w:rPr>
        <w:t>za uplynulé dva fiskální roky a v současném fiskálním roce (vzor čestného prohlášení tvoří přílohu těchto zásad). Bude-li žadateli dotace v režimu „de minimis“ přiznána, bude tato skutečnost uvedena ve smlouvě o poskytnutí dotace.</w:t>
      </w:r>
      <w:r w:rsidR="00D01407">
        <w:rPr>
          <w:rFonts w:ascii="Arial" w:hAnsi="Arial" w:cs="Arial"/>
          <w:sz w:val="22"/>
          <w:szCs w:val="22"/>
        </w:rPr>
        <w:t xml:space="preserve"> </w:t>
      </w:r>
    </w:p>
    <w:p w:rsidR="005D3109" w:rsidRPr="001D5EA7" w:rsidRDefault="00C366F3" w:rsidP="00C44177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V případě, že bude v žádosti chybět požadovaná náležitost (údaj, dokument), vyzve </w:t>
      </w:r>
      <w:r w:rsidR="00C44177">
        <w:rPr>
          <w:rFonts w:ascii="Arial" w:hAnsi="Arial" w:cs="Arial"/>
          <w:sz w:val="22"/>
          <w:szCs w:val="22"/>
        </w:rPr>
        <w:t xml:space="preserve">věcně příslušný odbor </w:t>
      </w:r>
      <w:r w:rsidRPr="001D5EA7">
        <w:rPr>
          <w:rFonts w:ascii="Arial" w:hAnsi="Arial" w:cs="Arial"/>
          <w:sz w:val="22"/>
          <w:szCs w:val="22"/>
        </w:rPr>
        <w:t>žadatele</w:t>
      </w:r>
      <w:r w:rsidR="00F90F2B" w:rsidRPr="001D5EA7">
        <w:rPr>
          <w:rFonts w:ascii="Arial" w:hAnsi="Arial" w:cs="Arial"/>
          <w:sz w:val="22"/>
          <w:szCs w:val="22"/>
        </w:rPr>
        <w:t>, aby ji</w:t>
      </w:r>
      <w:r w:rsidRPr="001D5EA7">
        <w:rPr>
          <w:rFonts w:ascii="Arial" w:hAnsi="Arial" w:cs="Arial"/>
          <w:sz w:val="22"/>
          <w:szCs w:val="22"/>
        </w:rPr>
        <w:t xml:space="preserve"> </w:t>
      </w:r>
      <w:r w:rsidR="003B7779" w:rsidRPr="001D5EA7">
        <w:rPr>
          <w:rFonts w:ascii="Arial" w:hAnsi="Arial" w:cs="Arial"/>
          <w:sz w:val="22"/>
          <w:szCs w:val="22"/>
        </w:rPr>
        <w:t xml:space="preserve">v určené lhůtě </w:t>
      </w:r>
      <w:r w:rsidR="00F90F2B" w:rsidRPr="001D5EA7">
        <w:rPr>
          <w:rFonts w:ascii="Arial" w:hAnsi="Arial" w:cs="Arial"/>
          <w:sz w:val="22"/>
          <w:szCs w:val="22"/>
        </w:rPr>
        <w:t>doplnil</w:t>
      </w:r>
      <w:r w:rsidR="003B7779" w:rsidRPr="001D5EA7">
        <w:rPr>
          <w:rFonts w:ascii="Arial" w:hAnsi="Arial" w:cs="Arial"/>
          <w:sz w:val="22"/>
          <w:szCs w:val="22"/>
        </w:rPr>
        <w:t xml:space="preserve">. </w:t>
      </w:r>
      <w:r w:rsidR="001F3169" w:rsidRPr="001D5EA7">
        <w:rPr>
          <w:rFonts w:ascii="Arial" w:hAnsi="Arial" w:cs="Arial"/>
          <w:sz w:val="22"/>
          <w:szCs w:val="22"/>
        </w:rPr>
        <w:t>Žádosti, které nebudou do 5 pracovních dnů od výzvy doplněny</w:t>
      </w:r>
      <w:r w:rsidR="005D3109" w:rsidRPr="001D5EA7">
        <w:rPr>
          <w:rFonts w:ascii="Arial" w:hAnsi="Arial" w:cs="Arial"/>
          <w:sz w:val="22"/>
          <w:szCs w:val="22"/>
        </w:rPr>
        <w:t xml:space="preserve">, budou vyřazeny z posuzování. </w:t>
      </w:r>
      <w:r w:rsidR="003B7779" w:rsidRPr="001D5EA7">
        <w:rPr>
          <w:rFonts w:ascii="Arial" w:hAnsi="Arial" w:cs="Arial"/>
          <w:sz w:val="22"/>
          <w:szCs w:val="22"/>
        </w:rPr>
        <w:t>K posouzení žádosti si může věcn</w:t>
      </w:r>
      <w:r w:rsidR="00C44177">
        <w:rPr>
          <w:rFonts w:ascii="Arial" w:hAnsi="Arial" w:cs="Arial"/>
          <w:sz w:val="22"/>
          <w:szCs w:val="22"/>
        </w:rPr>
        <w:t>ě příslušný odbor</w:t>
      </w:r>
      <w:r w:rsidR="003B7779" w:rsidRPr="001D5EA7">
        <w:rPr>
          <w:rFonts w:ascii="Arial" w:hAnsi="Arial" w:cs="Arial"/>
          <w:sz w:val="22"/>
          <w:szCs w:val="22"/>
        </w:rPr>
        <w:t xml:space="preserve"> vyžádat stanovisko </w:t>
      </w:r>
      <w:r w:rsidR="00BF1296" w:rsidRPr="001D5EA7">
        <w:rPr>
          <w:rFonts w:ascii="Arial" w:hAnsi="Arial" w:cs="Arial"/>
          <w:sz w:val="22"/>
          <w:szCs w:val="22"/>
        </w:rPr>
        <w:t>„</w:t>
      </w:r>
      <w:r w:rsidR="003B7779" w:rsidRPr="001D5EA7">
        <w:rPr>
          <w:rFonts w:ascii="Arial" w:hAnsi="Arial" w:cs="Arial"/>
          <w:sz w:val="22"/>
          <w:szCs w:val="22"/>
        </w:rPr>
        <w:t>věcně příslušné</w:t>
      </w:r>
      <w:r w:rsidR="00BF1296" w:rsidRPr="001D5EA7">
        <w:rPr>
          <w:rFonts w:ascii="Arial" w:hAnsi="Arial" w:cs="Arial"/>
          <w:sz w:val="22"/>
          <w:szCs w:val="22"/>
        </w:rPr>
        <w:t xml:space="preserve"> komise“</w:t>
      </w:r>
      <w:r w:rsidR="003B7779" w:rsidRPr="001D5EA7">
        <w:rPr>
          <w:rFonts w:ascii="Arial" w:hAnsi="Arial" w:cs="Arial"/>
          <w:sz w:val="22"/>
          <w:szCs w:val="22"/>
        </w:rPr>
        <w:t>.</w:t>
      </w:r>
      <w:r w:rsidR="005D3109" w:rsidRPr="001D5EA7">
        <w:rPr>
          <w:rFonts w:ascii="Arial" w:hAnsi="Arial" w:cs="Arial"/>
          <w:sz w:val="22"/>
          <w:szCs w:val="22"/>
        </w:rPr>
        <w:t xml:space="preserve"> </w:t>
      </w:r>
    </w:p>
    <w:p w:rsidR="00C366F3" w:rsidRPr="001D5EA7" w:rsidRDefault="00C366F3" w:rsidP="00A84311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:rsidR="00CA726F" w:rsidRPr="001D5EA7" w:rsidRDefault="00C366F3" w:rsidP="00A84311">
      <w:pPr>
        <w:pStyle w:val="Odstavecseseznamem"/>
        <w:numPr>
          <w:ilvl w:val="0"/>
          <w:numId w:val="3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Žádost</w:t>
      </w:r>
      <w:r w:rsidR="00CA726F" w:rsidRPr="001D5EA7">
        <w:rPr>
          <w:rFonts w:ascii="Arial" w:hAnsi="Arial" w:cs="Arial"/>
          <w:sz w:val="22"/>
          <w:szCs w:val="22"/>
        </w:rPr>
        <w:t xml:space="preserve"> spl</w:t>
      </w:r>
      <w:r w:rsidRPr="001D5EA7">
        <w:rPr>
          <w:rFonts w:ascii="Arial" w:hAnsi="Arial" w:cs="Arial"/>
          <w:sz w:val="22"/>
          <w:szCs w:val="22"/>
        </w:rPr>
        <w:t>ňující veškeré náležitosti bude</w:t>
      </w:r>
      <w:r w:rsidR="00CA726F" w:rsidRPr="001D5EA7">
        <w:rPr>
          <w:rFonts w:ascii="Arial" w:hAnsi="Arial" w:cs="Arial"/>
          <w:sz w:val="22"/>
          <w:szCs w:val="22"/>
        </w:rPr>
        <w:t xml:space="preserve"> spolu s doporučení</w:t>
      </w:r>
      <w:r w:rsidRPr="001D5EA7">
        <w:rPr>
          <w:rFonts w:ascii="Arial" w:hAnsi="Arial" w:cs="Arial"/>
          <w:sz w:val="22"/>
          <w:szCs w:val="22"/>
        </w:rPr>
        <w:t>m na přidělení či nepřidělení individuální dotace předložena</w:t>
      </w:r>
      <w:r w:rsidR="00CA726F" w:rsidRPr="001D5EA7">
        <w:rPr>
          <w:rFonts w:ascii="Arial" w:hAnsi="Arial" w:cs="Arial"/>
          <w:sz w:val="22"/>
          <w:szCs w:val="22"/>
        </w:rPr>
        <w:t xml:space="preserve"> k projednání Radě města Vysokého Mýta.</w:t>
      </w:r>
    </w:p>
    <w:p w:rsidR="00A22E5B" w:rsidRPr="001D5EA7" w:rsidRDefault="00A22E5B" w:rsidP="00A8431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66F3" w:rsidRDefault="00C366F3" w:rsidP="00A84311">
      <w:pPr>
        <w:jc w:val="both"/>
        <w:rPr>
          <w:rFonts w:ascii="Arial" w:hAnsi="Arial" w:cs="Arial"/>
          <w:sz w:val="22"/>
          <w:szCs w:val="22"/>
        </w:rPr>
      </w:pPr>
    </w:p>
    <w:p w:rsidR="00B67BCE" w:rsidRPr="001D5EA7" w:rsidRDefault="00B67BCE" w:rsidP="00A84311">
      <w:pPr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DF760F">
      <w:p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V.</w:t>
      </w:r>
    </w:p>
    <w:p w:rsidR="00771EFA" w:rsidRPr="001D5EA7" w:rsidRDefault="00771EFA" w:rsidP="00DF760F">
      <w:p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Poskytnutí dotace</w:t>
      </w:r>
    </w:p>
    <w:p w:rsidR="00771EFA" w:rsidRPr="001D5EA7" w:rsidRDefault="00C366F3" w:rsidP="00DF760F">
      <w:pPr>
        <w:jc w:val="center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(platné pro programovou i individuální dotaci)</w:t>
      </w:r>
    </w:p>
    <w:p w:rsidR="00C366F3" w:rsidRPr="001D5EA7" w:rsidRDefault="00C366F3" w:rsidP="00A84311">
      <w:pPr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S konečnou platností rozhodne o udělení či neudělení dotace s přesnou specifikací výše dotace Rada města Vysokého Mýta v případě dotací do 50 000 Kč a Zastupitelstvo m</w:t>
      </w:r>
      <w:r w:rsidR="009B69CD" w:rsidRPr="001D5EA7">
        <w:rPr>
          <w:rFonts w:ascii="Arial" w:hAnsi="Arial" w:cs="Arial"/>
          <w:sz w:val="22"/>
          <w:szCs w:val="22"/>
        </w:rPr>
        <w:t xml:space="preserve">ěsta Vysokého Mýta </w:t>
      </w:r>
      <w:r w:rsidR="00046290">
        <w:rPr>
          <w:rFonts w:ascii="Arial" w:hAnsi="Arial" w:cs="Arial"/>
          <w:sz w:val="22"/>
          <w:szCs w:val="22"/>
        </w:rPr>
        <w:t xml:space="preserve">v případě dotací </w:t>
      </w:r>
      <w:r w:rsidR="00A9230B" w:rsidRPr="001D5EA7">
        <w:rPr>
          <w:rFonts w:ascii="Arial" w:hAnsi="Arial" w:cs="Arial"/>
          <w:sz w:val="22"/>
          <w:szCs w:val="22"/>
        </w:rPr>
        <w:t>nad</w:t>
      </w:r>
      <w:r w:rsidR="009B69CD" w:rsidRPr="001D5EA7">
        <w:rPr>
          <w:rFonts w:ascii="Arial" w:hAnsi="Arial" w:cs="Arial"/>
          <w:sz w:val="22"/>
          <w:szCs w:val="22"/>
        </w:rPr>
        <w:t xml:space="preserve"> 50 000 Kč.</w:t>
      </w:r>
      <w:r w:rsidRPr="001D5EA7">
        <w:rPr>
          <w:rFonts w:ascii="Arial" w:hAnsi="Arial" w:cs="Arial"/>
          <w:sz w:val="22"/>
          <w:szCs w:val="22"/>
        </w:rPr>
        <w:t xml:space="preserve"> </w:t>
      </w:r>
    </w:p>
    <w:p w:rsidR="00771EFA" w:rsidRPr="001D5EA7" w:rsidRDefault="00771EFA" w:rsidP="00A84311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Po schválení dotací Radou města Vysokého Mýta</w:t>
      </w:r>
      <w:r w:rsidR="00A74F91" w:rsidRPr="001D5EA7">
        <w:rPr>
          <w:rFonts w:ascii="Arial" w:hAnsi="Arial" w:cs="Arial"/>
          <w:sz w:val="22"/>
          <w:szCs w:val="22"/>
        </w:rPr>
        <w:t xml:space="preserve">, popřípadě </w:t>
      </w:r>
      <w:r w:rsidRPr="001D5EA7">
        <w:rPr>
          <w:rFonts w:ascii="Arial" w:hAnsi="Arial" w:cs="Arial"/>
          <w:sz w:val="22"/>
          <w:szCs w:val="22"/>
        </w:rPr>
        <w:t>Zastupitelstvem města Vysokého Mýta</w:t>
      </w:r>
      <w:r w:rsidR="00A74F91" w:rsidRPr="001D5EA7">
        <w:rPr>
          <w:rFonts w:ascii="Arial" w:hAnsi="Arial" w:cs="Arial"/>
          <w:sz w:val="22"/>
          <w:szCs w:val="22"/>
        </w:rPr>
        <w:t>,</w:t>
      </w:r>
      <w:r w:rsidRPr="001D5EA7">
        <w:rPr>
          <w:rFonts w:ascii="Arial" w:hAnsi="Arial" w:cs="Arial"/>
          <w:sz w:val="22"/>
          <w:szCs w:val="22"/>
        </w:rPr>
        <w:t xml:space="preserve"> budou do </w:t>
      </w:r>
      <w:r w:rsidR="001F3169" w:rsidRPr="001D5EA7">
        <w:rPr>
          <w:rFonts w:ascii="Arial" w:hAnsi="Arial" w:cs="Arial"/>
          <w:sz w:val="22"/>
          <w:szCs w:val="22"/>
        </w:rPr>
        <w:t>15</w:t>
      </w:r>
      <w:r w:rsidRPr="001D5EA7">
        <w:rPr>
          <w:rFonts w:ascii="Arial" w:hAnsi="Arial" w:cs="Arial"/>
          <w:sz w:val="22"/>
          <w:szCs w:val="22"/>
        </w:rPr>
        <w:t xml:space="preserve"> </w:t>
      </w:r>
      <w:r w:rsidRPr="00E53F99">
        <w:rPr>
          <w:rFonts w:ascii="Arial" w:hAnsi="Arial" w:cs="Arial"/>
          <w:sz w:val="22"/>
          <w:szCs w:val="22"/>
        </w:rPr>
        <w:t xml:space="preserve">dnů </w:t>
      </w:r>
      <w:r w:rsidR="00E53F99" w:rsidRPr="00822511">
        <w:rPr>
          <w:rFonts w:ascii="Arial" w:hAnsi="Arial" w:cs="Arial"/>
          <w:sz w:val="22"/>
          <w:szCs w:val="22"/>
        </w:rPr>
        <w:t>ode dne zveřejnění zápisu</w:t>
      </w:r>
      <w:r w:rsidR="00B417CA" w:rsidRPr="00822511">
        <w:rPr>
          <w:rFonts w:ascii="Arial" w:hAnsi="Arial" w:cs="Arial"/>
          <w:sz w:val="22"/>
          <w:szCs w:val="22"/>
        </w:rPr>
        <w:t xml:space="preserve"> a usnesení</w:t>
      </w:r>
      <w:r w:rsidR="00E53F99" w:rsidRPr="00822511">
        <w:rPr>
          <w:rFonts w:ascii="Arial" w:hAnsi="Arial" w:cs="Arial"/>
          <w:sz w:val="22"/>
          <w:szCs w:val="22"/>
        </w:rPr>
        <w:t xml:space="preserve"> z jednání RM, popřípadě ZM</w:t>
      </w:r>
      <w:r w:rsidR="00E53F99">
        <w:rPr>
          <w:rFonts w:ascii="Arial" w:hAnsi="Arial" w:cs="Arial"/>
          <w:sz w:val="22"/>
          <w:szCs w:val="22"/>
        </w:rPr>
        <w:t>,</w:t>
      </w:r>
      <w:r w:rsidR="00E53F99" w:rsidRPr="00E53F99">
        <w:rPr>
          <w:rFonts w:ascii="Arial" w:hAnsi="Arial" w:cs="Arial"/>
          <w:sz w:val="22"/>
          <w:szCs w:val="22"/>
        </w:rPr>
        <w:t xml:space="preserve"> </w:t>
      </w:r>
      <w:r w:rsidRPr="00E53F99">
        <w:rPr>
          <w:rFonts w:ascii="Arial" w:hAnsi="Arial" w:cs="Arial"/>
          <w:sz w:val="22"/>
          <w:szCs w:val="22"/>
        </w:rPr>
        <w:t>žadatelé</w:t>
      </w:r>
      <w:r w:rsidR="00A74F91" w:rsidRPr="001D5EA7">
        <w:rPr>
          <w:rFonts w:ascii="Arial" w:hAnsi="Arial" w:cs="Arial"/>
          <w:sz w:val="22"/>
          <w:szCs w:val="22"/>
        </w:rPr>
        <w:t xml:space="preserve">, kterým bylo </w:t>
      </w:r>
      <w:r w:rsidR="00FB3C30" w:rsidRPr="001D5EA7">
        <w:rPr>
          <w:rFonts w:ascii="Arial" w:hAnsi="Arial" w:cs="Arial"/>
          <w:sz w:val="22"/>
          <w:szCs w:val="22"/>
        </w:rPr>
        <w:t xml:space="preserve">v plné výši, nebo </w:t>
      </w:r>
      <w:r w:rsidR="00A74F91" w:rsidRPr="001D5EA7">
        <w:rPr>
          <w:rFonts w:ascii="Arial" w:hAnsi="Arial" w:cs="Arial"/>
          <w:sz w:val="22"/>
          <w:szCs w:val="22"/>
        </w:rPr>
        <w:t>alespoň částečně vyhověno,</w:t>
      </w:r>
      <w:r w:rsidRPr="001D5EA7">
        <w:rPr>
          <w:rFonts w:ascii="Arial" w:hAnsi="Arial" w:cs="Arial"/>
          <w:sz w:val="22"/>
          <w:szCs w:val="22"/>
        </w:rPr>
        <w:t xml:space="preserve"> </w:t>
      </w:r>
      <w:r w:rsidR="00B60E6B">
        <w:rPr>
          <w:rFonts w:ascii="Arial" w:hAnsi="Arial" w:cs="Arial"/>
          <w:sz w:val="22"/>
          <w:szCs w:val="22"/>
        </w:rPr>
        <w:t xml:space="preserve">vyrozuměni o výsledku dotačního řízení a </w:t>
      </w:r>
      <w:r w:rsidRPr="001D5EA7">
        <w:rPr>
          <w:rFonts w:ascii="Arial" w:hAnsi="Arial" w:cs="Arial"/>
          <w:sz w:val="22"/>
          <w:szCs w:val="22"/>
        </w:rPr>
        <w:t>vyzváni k podpisu</w:t>
      </w:r>
      <w:r w:rsidR="00917D6C" w:rsidRPr="001D5EA7">
        <w:rPr>
          <w:rFonts w:ascii="Arial" w:hAnsi="Arial" w:cs="Arial"/>
          <w:sz w:val="22"/>
          <w:szCs w:val="22"/>
        </w:rPr>
        <w:t xml:space="preserve"> veřejnoprávní</w:t>
      </w:r>
      <w:r w:rsidRPr="001D5EA7">
        <w:rPr>
          <w:rFonts w:ascii="Arial" w:hAnsi="Arial" w:cs="Arial"/>
          <w:sz w:val="22"/>
          <w:szCs w:val="22"/>
        </w:rPr>
        <w:t xml:space="preserve"> smlouvy o poskytnutí dotace</w:t>
      </w:r>
      <w:r w:rsidR="00917D6C" w:rsidRPr="001D5EA7">
        <w:rPr>
          <w:rFonts w:ascii="Arial" w:hAnsi="Arial" w:cs="Arial"/>
          <w:sz w:val="22"/>
          <w:szCs w:val="22"/>
        </w:rPr>
        <w:t xml:space="preserve"> (dále jen „smlouva“)</w:t>
      </w:r>
      <w:r w:rsidRPr="001D5EA7">
        <w:rPr>
          <w:rFonts w:ascii="Arial" w:hAnsi="Arial" w:cs="Arial"/>
          <w:sz w:val="22"/>
          <w:szCs w:val="22"/>
        </w:rPr>
        <w:t>.</w:t>
      </w:r>
      <w:r w:rsidR="00B60E6B">
        <w:rPr>
          <w:rFonts w:ascii="Arial" w:hAnsi="Arial" w:cs="Arial"/>
          <w:sz w:val="22"/>
          <w:szCs w:val="22"/>
        </w:rPr>
        <w:t xml:space="preserve"> Po podpisu </w:t>
      </w:r>
      <w:r w:rsidR="00077DFE">
        <w:rPr>
          <w:rFonts w:ascii="Arial" w:hAnsi="Arial" w:cs="Arial"/>
          <w:sz w:val="22"/>
          <w:szCs w:val="22"/>
        </w:rPr>
        <w:t>„</w:t>
      </w:r>
      <w:r w:rsidR="00B60E6B">
        <w:rPr>
          <w:rFonts w:ascii="Arial" w:hAnsi="Arial" w:cs="Arial"/>
          <w:sz w:val="22"/>
          <w:szCs w:val="22"/>
        </w:rPr>
        <w:t>smlouvy</w:t>
      </w:r>
      <w:r w:rsidR="00077DFE">
        <w:rPr>
          <w:rFonts w:ascii="Arial" w:hAnsi="Arial" w:cs="Arial"/>
          <w:sz w:val="22"/>
          <w:szCs w:val="22"/>
        </w:rPr>
        <w:t>“ budou zveřejněni</w:t>
      </w:r>
      <w:r w:rsidR="00B60E6B" w:rsidRPr="001D5EA7">
        <w:rPr>
          <w:rFonts w:ascii="Arial" w:hAnsi="Arial" w:cs="Arial"/>
          <w:sz w:val="22"/>
          <w:szCs w:val="22"/>
        </w:rPr>
        <w:t xml:space="preserve"> na </w:t>
      </w:r>
      <w:r w:rsidR="00077DFE">
        <w:rPr>
          <w:rFonts w:ascii="Arial" w:hAnsi="Arial" w:cs="Arial"/>
          <w:sz w:val="22"/>
          <w:szCs w:val="22"/>
        </w:rPr>
        <w:t>internetových</w:t>
      </w:r>
      <w:r w:rsidR="00B60E6B" w:rsidRPr="001D5EA7">
        <w:rPr>
          <w:rFonts w:ascii="Arial" w:hAnsi="Arial" w:cs="Arial"/>
          <w:sz w:val="22"/>
          <w:szCs w:val="22"/>
        </w:rPr>
        <w:t xml:space="preserve"> stránkách města Vys</w:t>
      </w:r>
      <w:r w:rsidR="00077DFE">
        <w:rPr>
          <w:rFonts w:ascii="Arial" w:hAnsi="Arial" w:cs="Arial"/>
          <w:sz w:val="22"/>
          <w:szCs w:val="22"/>
        </w:rPr>
        <w:t xml:space="preserve">okého Mýta www.vysoke-myto.cz. </w:t>
      </w:r>
    </w:p>
    <w:p w:rsidR="00771EFA" w:rsidRPr="001D5EA7" w:rsidRDefault="00771EFA" w:rsidP="00A8431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A74F91" w:rsidP="00A84311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Ž</w:t>
      </w:r>
      <w:r w:rsidR="00771EFA" w:rsidRPr="001D5EA7">
        <w:rPr>
          <w:rFonts w:ascii="Arial" w:hAnsi="Arial" w:cs="Arial"/>
          <w:sz w:val="22"/>
          <w:szCs w:val="22"/>
        </w:rPr>
        <w:t>adatelé</w:t>
      </w:r>
      <w:r w:rsidRPr="001D5EA7">
        <w:rPr>
          <w:rFonts w:ascii="Arial" w:hAnsi="Arial" w:cs="Arial"/>
          <w:sz w:val="22"/>
          <w:szCs w:val="22"/>
        </w:rPr>
        <w:t>, kterým nebylo alespoň částečně vyhověno,</w:t>
      </w:r>
      <w:r w:rsidR="00771EFA" w:rsidRPr="001D5EA7">
        <w:rPr>
          <w:rFonts w:ascii="Arial" w:hAnsi="Arial" w:cs="Arial"/>
          <w:sz w:val="22"/>
          <w:szCs w:val="22"/>
        </w:rPr>
        <w:t xml:space="preserve"> budou </w:t>
      </w:r>
      <w:r w:rsidR="00FB3C30" w:rsidRPr="001D5EA7">
        <w:rPr>
          <w:rFonts w:ascii="Arial" w:hAnsi="Arial" w:cs="Arial"/>
          <w:sz w:val="22"/>
          <w:szCs w:val="22"/>
        </w:rPr>
        <w:t xml:space="preserve">neprodleně </w:t>
      </w:r>
      <w:r w:rsidR="00771EFA" w:rsidRPr="001D5EA7">
        <w:rPr>
          <w:rFonts w:ascii="Arial" w:hAnsi="Arial" w:cs="Arial"/>
          <w:sz w:val="22"/>
          <w:szCs w:val="22"/>
        </w:rPr>
        <w:t xml:space="preserve">informováni </w:t>
      </w:r>
      <w:r w:rsidR="00EA762B" w:rsidRPr="001D5EA7">
        <w:rPr>
          <w:rFonts w:ascii="Arial" w:hAnsi="Arial" w:cs="Arial"/>
          <w:sz w:val="22"/>
          <w:szCs w:val="22"/>
        </w:rPr>
        <w:t>o skutečnosti, že jejich žádostem nebylo vyhověno a o důvodu nevyhovění</w:t>
      </w:r>
      <w:r w:rsidR="00FB3C30" w:rsidRPr="001D5EA7">
        <w:rPr>
          <w:rFonts w:ascii="Arial" w:hAnsi="Arial" w:cs="Arial"/>
          <w:sz w:val="22"/>
          <w:szCs w:val="22"/>
        </w:rPr>
        <w:t>.</w:t>
      </w:r>
      <w:r w:rsidR="00EA762B" w:rsidRPr="001D5EA7">
        <w:rPr>
          <w:rFonts w:ascii="Arial" w:hAnsi="Arial" w:cs="Arial"/>
          <w:sz w:val="22"/>
          <w:szCs w:val="22"/>
        </w:rPr>
        <w:t xml:space="preserve"> </w:t>
      </w:r>
    </w:p>
    <w:p w:rsidR="00FB3C30" w:rsidRPr="001D5EA7" w:rsidRDefault="00FB3C30" w:rsidP="00A8431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D01407" w:rsidP="00A84311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prostředky</w:t>
      </w:r>
      <w:r w:rsidR="00771EFA" w:rsidRPr="001D5EA7">
        <w:rPr>
          <w:rFonts w:ascii="Arial" w:hAnsi="Arial" w:cs="Arial"/>
          <w:sz w:val="22"/>
          <w:szCs w:val="22"/>
        </w:rPr>
        <w:t xml:space="preserve"> budou </w:t>
      </w:r>
      <w:r w:rsidR="00502B0F" w:rsidRPr="001D5EA7">
        <w:rPr>
          <w:rFonts w:ascii="Arial" w:hAnsi="Arial" w:cs="Arial"/>
          <w:sz w:val="22"/>
          <w:szCs w:val="22"/>
        </w:rPr>
        <w:t xml:space="preserve">žadatelům, kterým bylo alespoň částečně vyhověno, </w:t>
      </w:r>
      <w:r w:rsidR="00771EFA" w:rsidRPr="001D5EA7">
        <w:rPr>
          <w:rFonts w:ascii="Arial" w:hAnsi="Arial" w:cs="Arial"/>
          <w:sz w:val="22"/>
          <w:szCs w:val="22"/>
        </w:rPr>
        <w:t xml:space="preserve">uvolněny po podpisu smlouvy o poskytnutí dotace. </w:t>
      </w:r>
    </w:p>
    <w:p w:rsidR="00771EFA" w:rsidRPr="001D5EA7" w:rsidRDefault="00771EFA" w:rsidP="00A8431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Ve smlouvě o poskytnutí dotace musí být uvedeno </w:t>
      </w:r>
      <w:r w:rsidR="00BF1296" w:rsidRPr="001D5EA7">
        <w:rPr>
          <w:rFonts w:ascii="Arial" w:hAnsi="Arial" w:cs="Arial"/>
          <w:sz w:val="22"/>
          <w:szCs w:val="22"/>
        </w:rPr>
        <w:t>alespoň</w:t>
      </w:r>
      <w:r w:rsidR="00DF760F">
        <w:rPr>
          <w:rFonts w:ascii="Arial" w:hAnsi="Arial" w:cs="Arial"/>
          <w:sz w:val="22"/>
          <w:szCs w:val="22"/>
        </w:rPr>
        <w:t xml:space="preserve"> </w:t>
      </w:r>
      <w:r w:rsidRPr="001D5EA7">
        <w:rPr>
          <w:rFonts w:ascii="Arial" w:hAnsi="Arial" w:cs="Arial"/>
          <w:sz w:val="22"/>
          <w:szCs w:val="22"/>
        </w:rPr>
        <w:t>následující:</w:t>
      </w:r>
    </w:p>
    <w:p w:rsidR="00771EFA" w:rsidRPr="001D5EA7" w:rsidRDefault="00771EFA" w:rsidP="00A84311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název, sídlo, identifikační číslo města Vysokého Mýta jako poskytovatele dotace,</w:t>
      </w:r>
    </w:p>
    <w:p w:rsidR="00771EFA" w:rsidRPr="001D5EA7" w:rsidRDefault="00771EFA" w:rsidP="00A84311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jméno a p</w:t>
      </w:r>
      <w:r w:rsidR="00FB3C30" w:rsidRPr="001D5EA7">
        <w:rPr>
          <w:rFonts w:ascii="Arial" w:hAnsi="Arial" w:cs="Arial"/>
          <w:sz w:val="22"/>
          <w:szCs w:val="22"/>
        </w:rPr>
        <w:t>říjmení, datum narození a adresa</w:t>
      </w:r>
      <w:r w:rsidRPr="001D5EA7">
        <w:rPr>
          <w:rFonts w:ascii="Arial" w:hAnsi="Arial" w:cs="Arial"/>
          <w:sz w:val="22"/>
          <w:szCs w:val="22"/>
        </w:rPr>
        <w:t xml:space="preserve"> bydliště, je-li </w:t>
      </w:r>
      <w:r w:rsidR="00502B0F" w:rsidRPr="001D5EA7">
        <w:rPr>
          <w:rFonts w:ascii="Arial" w:hAnsi="Arial" w:cs="Arial"/>
          <w:sz w:val="22"/>
          <w:szCs w:val="22"/>
        </w:rPr>
        <w:t xml:space="preserve">žadatel </w:t>
      </w:r>
      <w:r w:rsidRPr="001D5EA7">
        <w:rPr>
          <w:rFonts w:ascii="Arial" w:hAnsi="Arial" w:cs="Arial"/>
          <w:sz w:val="22"/>
          <w:szCs w:val="22"/>
        </w:rPr>
        <w:t>fyzickou osobou, a je-li tato fyzická osoba podnikatelem, také identifikační číslo osoby, bylo-li přiděleno, nebo, je-li příjemce dotace právnickou osobou, název, popřípadě obchodní firmu, sídlo a identifikační číslo osoby, bylo-li přiděleno,</w:t>
      </w:r>
    </w:p>
    <w:p w:rsidR="00771EFA" w:rsidRPr="001D5EA7" w:rsidRDefault="00771EFA" w:rsidP="00A84311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číslo bankovního účtu města Vysokého Mýta a příjemce dotace,</w:t>
      </w:r>
    </w:p>
    <w:p w:rsidR="00771EFA" w:rsidRPr="001D5EA7" w:rsidRDefault="00077DFE" w:rsidP="00A84311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poskytované částky,</w:t>
      </w:r>
      <w:r w:rsidR="00771EFA" w:rsidRPr="001D5EA7">
        <w:rPr>
          <w:rFonts w:ascii="Arial" w:hAnsi="Arial" w:cs="Arial"/>
          <w:sz w:val="22"/>
          <w:szCs w:val="22"/>
        </w:rPr>
        <w:t xml:space="preserve"> </w:t>
      </w:r>
    </w:p>
    <w:p w:rsidR="00502B0F" w:rsidRPr="001D5EA7" w:rsidRDefault="00771EFA" w:rsidP="00A84311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účel, na který jsou poskytované peněžní prostředky určeny,</w:t>
      </w:r>
    </w:p>
    <w:p w:rsidR="00502B0F" w:rsidRPr="001D5EA7" w:rsidRDefault="00502B0F" w:rsidP="00A84311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dobu, v níž má být dosaženo účelu (termín realizace)</w:t>
      </w:r>
    </w:p>
    <w:p w:rsidR="00771EFA" w:rsidRPr="001D5EA7" w:rsidRDefault="00771EFA" w:rsidP="00A84311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podmínky, které je příjemce dotace povinen při použití dotace splnit,</w:t>
      </w:r>
    </w:p>
    <w:p w:rsidR="00771EFA" w:rsidRPr="001D5EA7" w:rsidRDefault="00771EFA" w:rsidP="00A84311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povinnost příjemce dotace umožnit přezkoumat použití dotace nahlédnutím do příslušné dokumentace příjemce dotace,</w:t>
      </w:r>
    </w:p>
    <w:p w:rsidR="00771EFA" w:rsidRPr="001D5EA7" w:rsidRDefault="00771EFA" w:rsidP="00A84311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povinnost příjemce dotace vrátit dotaci, nebude-li použita v souladu s účelem, k němuž byla poskytnuta nebo odmítne-li příjemce dotace použití dotace průkazně doložit nebo neumožní přezkoumání použití dotace,</w:t>
      </w:r>
    </w:p>
    <w:p w:rsidR="00771EFA" w:rsidRPr="001D5EA7" w:rsidRDefault="00771EFA" w:rsidP="00A84311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dobu pro předložení finančního vypořádání dotace a číslo účtu, na který má být nepoužitá část dotace vrácena,</w:t>
      </w:r>
    </w:p>
    <w:p w:rsidR="00771EFA" w:rsidRPr="001D5EA7" w:rsidRDefault="00771EFA" w:rsidP="00A84311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je-li příjemcem dotace právnická osoba, povinnosti příjemce v případě přeměny nebo zrušení právnické osoby s likvidací,</w:t>
      </w:r>
    </w:p>
    <w:p w:rsidR="00771EFA" w:rsidRPr="001D5EA7" w:rsidRDefault="00771EFA" w:rsidP="00A84311">
      <w:pPr>
        <w:numPr>
          <w:ilvl w:val="0"/>
          <w:numId w:val="6"/>
        </w:numPr>
        <w:tabs>
          <w:tab w:val="clear" w:pos="720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den podpisu smlouvy o poskytnutí dotace smluvními stranami a jejich podpisy.</w:t>
      </w:r>
    </w:p>
    <w:p w:rsidR="00771EFA" w:rsidRPr="001D5EA7" w:rsidRDefault="00771EFA" w:rsidP="00A84311">
      <w:pPr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Z dotace </w:t>
      </w:r>
      <w:r w:rsidR="00FB3C30" w:rsidRPr="001D5EA7">
        <w:rPr>
          <w:rFonts w:ascii="Arial" w:hAnsi="Arial" w:cs="Arial"/>
          <w:sz w:val="22"/>
          <w:szCs w:val="22"/>
        </w:rPr>
        <w:t>musí být hrazeny</w:t>
      </w:r>
      <w:r w:rsidRPr="001D5EA7">
        <w:rPr>
          <w:rFonts w:ascii="Arial" w:hAnsi="Arial" w:cs="Arial"/>
          <w:sz w:val="22"/>
          <w:szCs w:val="22"/>
        </w:rPr>
        <w:t xml:space="preserve"> </w:t>
      </w:r>
      <w:r w:rsidR="009B69CD" w:rsidRPr="001D5EA7">
        <w:rPr>
          <w:rFonts w:ascii="Arial" w:hAnsi="Arial" w:cs="Arial"/>
          <w:sz w:val="22"/>
          <w:szCs w:val="22"/>
        </w:rPr>
        <w:t>pouze</w:t>
      </w:r>
      <w:r w:rsidRPr="001D5EA7">
        <w:rPr>
          <w:rFonts w:ascii="Arial" w:hAnsi="Arial" w:cs="Arial"/>
          <w:sz w:val="22"/>
          <w:szCs w:val="22"/>
        </w:rPr>
        <w:t xml:space="preserve"> výdaje v souladu </w:t>
      </w:r>
      <w:r w:rsidR="002337C3" w:rsidRPr="001D5EA7">
        <w:rPr>
          <w:rFonts w:ascii="Arial" w:hAnsi="Arial" w:cs="Arial"/>
          <w:sz w:val="22"/>
          <w:szCs w:val="22"/>
        </w:rPr>
        <w:t xml:space="preserve">s </w:t>
      </w:r>
      <w:r w:rsidR="00D01407">
        <w:rPr>
          <w:rFonts w:ascii="Arial" w:hAnsi="Arial" w:cs="Arial"/>
          <w:sz w:val="22"/>
          <w:szCs w:val="22"/>
        </w:rPr>
        <w:t xml:space="preserve">účelem a rozpočtem </w:t>
      </w:r>
      <w:r w:rsidRPr="001D5EA7">
        <w:rPr>
          <w:rFonts w:ascii="Arial" w:hAnsi="Arial" w:cs="Arial"/>
          <w:sz w:val="22"/>
          <w:szCs w:val="22"/>
        </w:rPr>
        <w:t>uvedeným v žádosti a ve smlouvě o poskytnutí dotace.</w:t>
      </w:r>
    </w:p>
    <w:p w:rsidR="00771EFA" w:rsidRPr="001D5EA7" w:rsidRDefault="00771EFA" w:rsidP="00A8431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Příjemce dotace je povinen o</w:t>
      </w:r>
      <w:r w:rsidR="00A74F91" w:rsidRPr="001D5EA7">
        <w:rPr>
          <w:rFonts w:ascii="Arial" w:hAnsi="Arial" w:cs="Arial"/>
          <w:sz w:val="22"/>
          <w:szCs w:val="22"/>
        </w:rPr>
        <w:t xml:space="preserve">známit městu Vysokému Mýtu svoji </w:t>
      </w:r>
      <w:r w:rsidRPr="001D5EA7">
        <w:rPr>
          <w:rFonts w:ascii="Arial" w:hAnsi="Arial" w:cs="Arial"/>
          <w:sz w:val="22"/>
          <w:szCs w:val="22"/>
        </w:rPr>
        <w:t>transformaci, sloučení apod., a to do 15 dnů od této skutečnosti. Příjemce dotace je současně povinen přednostně vypořádat případné vztahy s městem Vysokým Mýtem.</w:t>
      </w:r>
      <w:r w:rsidR="00A74F91" w:rsidRPr="001D5EA7">
        <w:rPr>
          <w:rFonts w:ascii="Arial" w:hAnsi="Arial" w:cs="Arial"/>
          <w:sz w:val="22"/>
          <w:szCs w:val="22"/>
        </w:rPr>
        <w:t xml:space="preserve"> </w:t>
      </w:r>
    </w:p>
    <w:p w:rsidR="00771EFA" w:rsidRPr="001D5EA7" w:rsidRDefault="00771EFA" w:rsidP="00A84311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Spory z právních poměrů při poskytnutí dotace rozhoduje </w:t>
      </w:r>
      <w:r w:rsidR="00917D6C" w:rsidRPr="001D5EA7">
        <w:rPr>
          <w:rFonts w:ascii="Arial" w:hAnsi="Arial" w:cs="Arial"/>
          <w:sz w:val="22"/>
          <w:szCs w:val="22"/>
          <w:shd w:val="clear" w:color="auto" w:fill="FFFFFF"/>
        </w:rPr>
        <w:t xml:space="preserve">na základě znění § 10 b, odst. b) zákona 250/2000 Sb. o rozpočtových pravidlech územních rozpočtů ve znění pozdějších </w:t>
      </w:r>
      <w:r w:rsidR="00917D6C" w:rsidRPr="001D5EA7">
        <w:rPr>
          <w:rFonts w:ascii="Arial" w:hAnsi="Arial" w:cs="Arial"/>
          <w:sz w:val="22"/>
          <w:szCs w:val="22"/>
          <w:shd w:val="clear" w:color="auto" w:fill="FFFFFF"/>
        </w:rPr>
        <w:lastRenderedPageBreak/>
        <w:t>předpisů</w:t>
      </w:r>
      <w:r w:rsidR="00917D6C" w:rsidRPr="001D5EA7">
        <w:rPr>
          <w:rFonts w:ascii="Arial" w:hAnsi="Arial" w:cs="Arial"/>
          <w:sz w:val="22"/>
          <w:szCs w:val="22"/>
        </w:rPr>
        <w:t xml:space="preserve"> Krajský úřad Pardubického kraje</w:t>
      </w:r>
      <w:r w:rsidRPr="001D5EA7">
        <w:rPr>
          <w:rFonts w:ascii="Arial" w:hAnsi="Arial" w:cs="Arial"/>
          <w:sz w:val="22"/>
          <w:szCs w:val="22"/>
        </w:rPr>
        <w:t>. Proti tomuto rozhodnutí nelze podat odvolání ani rozklad.</w:t>
      </w:r>
    </w:p>
    <w:p w:rsidR="00771EFA" w:rsidRDefault="00771EFA" w:rsidP="00A8431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B67BCE" w:rsidRPr="001D5EA7" w:rsidRDefault="00B67BCE" w:rsidP="00A8431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A35AB3" w:rsidRPr="00A35AB3" w:rsidRDefault="00771EFA" w:rsidP="00A35AB3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Město Vysoké Mýto je povinno zveřejnit uzavřenou smlouvu o poskytnutí dotace a její dodatky na své úřední desce způsobem umožňujícím dálkový přístup do 30 dnů ode dne uzavření smlouvy nebo jejího dodatku, je-li celková dotace vyšší než 50 000 Kč. Smlouva o poskytnutí dotace včetně dodatků musí být zveřejněna nejméně po dobu 3 let ode dne zveřejnění.</w:t>
      </w:r>
      <w:r w:rsidR="002C1560" w:rsidRPr="001D5EA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A35AB3" w:rsidRPr="00A35AB3" w:rsidRDefault="00A35AB3" w:rsidP="00A35AB3">
      <w:pPr>
        <w:ind w:left="540"/>
        <w:jc w:val="both"/>
        <w:rPr>
          <w:rFonts w:ascii="Arial" w:hAnsi="Arial" w:cs="Arial"/>
          <w:b/>
          <w:sz w:val="22"/>
          <w:szCs w:val="22"/>
        </w:rPr>
      </w:pPr>
    </w:p>
    <w:p w:rsidR="00A35AB3" w:rsidRPr="00A35AB3" w:rsidRDefault="00A35AB3" w:rsidP="00A35AB3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A35AB3">
        <w:rPr>
          <w:rFonts w:ascii="Arial" w:hAnsi="Arial" w:cs="Arial"/>
          <w:sz w:val="22"/>
          <w:szCs w:val="22"/>
        </w:rPr>
        <w:t>Přesáhne-li celková výše dotace 50 000 Kč,</w:t>
      </w:r>
      <w:r>
        <w:rPr>
          <w:rFonts w:ascii="Arial" w:hAnsi="Arial" w:cs="Arial"/>
          <w:sz w:val="22"/>
          <w:szCs w:val="22"/>
        </w:rPr>
        <w:t xml:space="preserve"> zveřejní ji věcně příslušný odbor MěÚ Vysoké Mýto do 30 dnů v Registru smluv.</w:t>
      </w:r>
    </w:p>
    <w:p w:rsidR="00135F9E" w:rsidRPr="001D5EA7" w:rsidRDefault="00135F9E" w:rsidP="00A84311">
      <w:pPr>
        <w:pStyle w:val="Odstavecseseznamem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917D6C" w:rsidRPr="001D5EA7" w:rsidRDefault="00917D6C" w:rsidP="00A84311">
      <w:pPr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71EFA" w:rsidRPr="001D5EA7" w:rsidRDefault="00771EFA" w:rsidP="00DF760F">
      <w:p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VI.</w:t>
      </w:r>
    </w:p>
    <w:p w:rsidR="00771EFA" w:rsidRPr="001D5EA7" w:rsidRDefault="00771EFA" w:rsidP="00DF760F">
      <w:pPr>
        <w:pStyle w:val="Nadpis1"/>
        <w:rPr>
          <w:b w:val="0"/>
        </w:rPr>
      </w:pPr>
      <w:r w:rsidRPr="001D5EA7">
        <w:t>Účetnictví a finanční vypořádání</w:t>
      </w:r>
      <w:r w:rsidRPr="001D5EA7">
        <w:br/>
      </w:r>
      <w:r w:rsidR="00DB30C0" w:rsidRPr="001D5EA7">
        <w:rPr>
          <w:b w:val="0"/>
        </w:rPr>
        <w:t>(platné pro programovou i individuální dotaci)</w:t>
      </w:r>
    </w:p>
    <w:p w:rsidR="00DB30C0" w:rsidRPr="001D5EA7" w:rsidRDefault="00DB30C0" w:rsidP="00A84311">
      <w:pPr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A84311">
      <w:pPr>
        <w:numPr>
          <w:ilvl w:val="0"/>
          <w:numId w:val="7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Příjemce dotace odpovídá za hospodárné použití poskytnutých prostředků v souladu s účely, pro které byly poskytnuty a za jejich řádné (oddělené) sledování v účetnictví v souladu s obecně platnými předpisy, zejména zákonem č. 563/1991 Sb., o účetnictví, ve znění pozdějších předpisů. </w:t>
      </w:r>
    </w:p>
    <w:p w:rsidR="00771EFA" w:rsidRPr="001D5EA7" w:rsidRDefault="00771EFA" w:rsidP="00A84311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771EFA" w:rsidRPr="00077DFE" w:rsidRDefault="00771EFA" w:rsidP="00077DFE">
      <w:pPr>
        <w:numPr>
          <w:ilvl w:val="0"/>
          <w:numId w:val="7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Dotaci lze </w:t>
      </w:r>
      <w:r w:rsidR="00B405E3" w:rsidRPr="001D5EA7">
        <w:rPr>
          <w:rFonts w:ascii="Arial" w:hAnsi="Arial" w:cs="Arial"/>
          <w:sz w:val="22"/>
          <w:szCs w:val="22"/>
        </w:rPr>
        <w:t xml:space="preserve">využít pouze v termínu uvedeném </w:t>
      </w:r>
      <w:r w:rsidRPr="001D5EA7">
        <w:rPr>
          <w:rFonts w:ascii="Arial" w:hAnsi="Arial" w:cs="Arial"/>
          <w:sz w:val="22"/>
          <w:szCs w:val="22"/>
        </w:rPr>
        <w:t>ve smlouvě o poskytnutí dotace.</w:t>
      </w:r>
    </w:p>
    <w:p w:rsidR="00771EFA" w:rsidRPr="009B0218" w:rsidRDefault="002A4063" w:rsidP="00A84311">
      <w:pPr>
        <w:numPr>
          <w:ilvl w:val="0"/>
          <w:numId w:val="7"/>
        </w:numPr>
        <w:tabs>
          <w:tab w:val="num" w:pos="644"/>
        </w:tabs>
        <w:suppressAutoHyphens/>
        <w:spacing w:before="200"/>
        <w:ind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F</w:t>
      </w:r>
      <w:r w:rsidR="00771EFA" w:rsidRPr="001D5EA7">
        <w:rPr>
          <w:rFonts w:ascii="Arial" w:hAnsi="Arial" w:cs="Arial"/>
          <w:sz w:val="22"/>
          <w:szCs w:val="22"/>
        </w:rPr>
        <w:t xml:space="preserve">inanční vypořádání dotace </w:t>
      </w:r>
      <w:r w:rsidR="008C302E">
        <w:rPr>
          <w:rFonts w:ascii="Arial" w:hAnsi="Arial" w:cs="Arial"/>
          <w:sz w:val="22"/>
          <w:szCs w:val="22"/>
        </w:rPr>
        <w:t xml:space="preserve">(včetně případných oprav) </w:t>
      </w:r>
      <w:r w:rsidR="00771EFA" w:rsidRPr="001D5EA7">
        <w:rPr>
          <w:rFonts w:ascii="Arial" w:hAnsi="Arial" w:cs="Arial"/>
          <w:sz w:val="22"/>
          <w:szCs w:val="22"/>
        </w:rPr>
        <w:t>předkládá příjemce dotace na formuláři uvedeném v příloze č</w:t>
      </w:r>
      <w:r w:rsidR="00B405E3" w:rsidRPr="001D5EA7">
        <w:rPr>
          <w:rFonts w:ascii="Arial" w:hAnsi="Arial" w:cs="Arial"/>
          <w:sz w:val="22"/>
          <w:szCs w:val="22"/>
        </w:rPr>
        <w:t xml:space="preserve">. </w:t>
      </w:r>
      <w:r w:rsidR="00BF1296" w:rsidRPr="001D5EA7">
        <w:rPr>
          <w:rFonts w:ascii="Arial" w:hAnsi="Arial" w:cs="Arial"/>
          <w:sz w:val="22"/>
          <w:szCs w:val="22"/>
        </w:rPr>
        <w:t>3</w:t>
      </w:r>
      <w:r w:rsidR="00B405E3" w:rsidRPr="001D5EA7">
        <w:rPr>
          <w:rFonts w:ascii="Arial" w:hAnsi="Arial" w:cs="Arial"/>
          <w:sz w:val="22"/>
          <w:szCs w:val="22"/>
        </w:rPr>
        <w:t xml:space="preserve"> </w:t>
      </w:r>
      <w:r w:rsidR="00FB3C30" w:rsidRPr="001D5EA7">
        <w:rPr>
          <w:rFonts w:ascii="Arial" w:hAnsi="Arial" w:cs="Arial"/>
          <w:sz w:val="22"/>
          <w:szCs w:val="22"/>
        </w:rPr>
        <w:t>daného programu</w:t>
      </w:r>
      <w:r w:rsidR="00B405E3" w:rsidRPr="001D5EA7">
        <w:rPr>
          <w:rFonts w:ascii="Arial" w:hAnsi="Arial" w:cs="Arial"/>
          <w:sz w:val="22"/>
          <w:szCs w:val="22"/>
        </w:rPr>
        <w:t xml:space="preserve"> </w:t>
      </w:r>
      <w:r w:rsidR="00771EFA" w:rsidRPr="001D5EA7">
        <w:rPr>
          <w:rFonts w:ascii="Arial" w:hAnsi="Arial" w:cs="Arial"/>
          <w:sz w:val="22"/>
          <w:szCs w:val="22"/>
        </w:rPr>
        <w:t xml:space="preserve">spolu se všemi požadovanými náležitostmi, nejpozději v termínu uvedeném ve smlouvě o poskytnutí dotace. </w:t>
      </w:r>
      <w:r w:rsidRPr="001D5EA7">
        <w:rPr>
          <w:rFonts w:ascii="Arial" w:hAnsi="Arial" w:cs="Arial"/>
          <w:sz w:val="22"/>
          <w:szCs w:val="22"/>
        </w:rPr>
        <w:t>Spolu s finančním vypořádáním předkládá závěrečnou zprávu, která</w:t>
      </w:r>
      <w:r w:rsidR="00771EFA" w:rsidRPr="001D5EA7">
        <w:rPr>
          <w:rFonts w:ascii="Arial" w:hAnsi="Arial" w:cs="Arial"/>
          <w:sz w:val="22"/>
          <w:szCs w:val="22"/>
        </w:rPr>
        <w:t xml:space="preserve"> musí obsahovat stručný souhrn výsledků projektu, na který byla dotace poskytnuta. </w:t>
      </w:r>
      <w:r w:rsidR="00771EFA" w:rsidRPr="009B0218">
        <w:rPr>
          <w:rFonts w:ascii="Arial" w:hAnsi="Arial" w:cs="Arial"/>
          <w:sz w:val="22"/>
          <w:szCs w:val="22"/>
        </w:rPr>
        <w:t xml:space="preserve">Finanční vypořádání dotace </w:t>
      </w:r>
      <w:r w:rsidR="00BF1296" w:rsidRPr="009B0218">
        <w:rPr>
          <w:rFonts w:ascii="Arial" w:hAnsi="Arial" w:cs="Arial"/>
          <w:sz w:val="22"/>
          <w:szCs w:val="22"/>
        </w:rPr>
        <w:t xml:space="preserve">dodané </w:t>
      </w:r>
      <w:r w:rsidR="00771EFA" w:rsidRPr="009B0218">
        <w:rPr>
          <w:rFonts w:ascii="Arial" w:hAnsi="Arial" w:cs="Arial"/>
          <w:sz w:val="22"/>
          <w:szCs w:val="22"/>
        </w:rPr>
        <w:t xml:space="preserve">po daném termínu </w:t>
      </w:r>
      <w:r w:rsidR="003C42DE" w:rsidRPr="009B0218">
        <w:rPr>
          <w:rFonts w:ascii="Arial" w:hAnsi="Arial" w:cs="Arial"/>
          <w:sz w:val="22"/>
          <w:szCs w:val="22"/>
        </w:rPr>
        <w:t xml:space="preserve">je </w:t>
      </w:r>
      <w:r w:rsidR="00771EFA" w:rsidRPr="009B0218">
        <w:rPr>
          <w:rFonts w:ascii="Arial" w:hAnsi="Arial" w:cs="Arial"/>
          <w:sz w:val="22"/>
          <w:szCs w:val="22"/>
        </w:rPr>
        <w:t>důvo</w:t>
      </w:r>
      <w:r w:rsidR="00FB3C30" w:rsidRPr="009B0218">
        <w:rPr>
          <w:rFonts w:ascii="Arial" w:hAnsi="Arial" w:cs="Arial"/>
          <w:sz w:val="22"/>
          <w:szCs w:val="22"/>
        </w:rPr>
        <w:t xml:space="preserve">dem </w:t>
      </w:r>
      <w:r w:rsidR="0052361D" w:rsidRPr="009B0218">
        <w:rPr>
          <w:rFonts w:ascii="Arial" w:hAnsi="Arial" w:cs="Arial"/>
          <w:sz w:val="22"/>
          <w:szCs w:val="22"/>
        </w:rPr>
        <w:t xml:space="preserve">ke krácení dotace, popřípadě </w:t>
      </w:r>
      <w:r w:rsidR="00FB3C30" w:rsidRPr="009B0218">
        <w:rPr>
          <w:rFonts w:ascii="Arial" w:hAnsi="Arial" w:cs="Arial"/>
          <w:sz w:val="22"/>
          <w:szCs w:val="22"/>
        </w:rPr>
        <w:t>k</w:t>
      </w:r>
      <w:r w:rsidR="0052361D" w:rsidRPr="009B0218">
        <w:rPr>
          <w:rFonts w:ascii="Arial" w:hAnsi="Arial" w:cs="Arial"/>
          <w:sz w:val="22"/>
          <w:szCs w:val="22"/>
        </w:rPr>
        <w:t xml:space="preserve"> jejímu okamžitému vrácení. </w:t>
      </w:r>
      <w:r w:rsidR="001F3169" w:rsidRPr="009B0218">
        <w:rPr>
          <w:rFonts w:ascii="Arial" w:hAnsi="Arial" w:cs="Arial"/>
          <w:sz w:val="22"/>
          <w:szCs w:val="22"/>
        </w:rPr>
        <w:t>O typu a výši sankce rozhodne rada města.</w:t>
      </w:r>
      <w:r w:rsidR="001D5EA7" w:rsidRPr="009B0218">
        <w:rPr>
          <w:rFonts w:ascii="Arial" w:hAnsi="Arial" w:cs="Arial"/>
          <w:sz w:val="22"/>
          <w:szCs w:val="22"/>
        </w:rPr>
        <w:t xml:space="preserve"> </w:t>
      </w:r>
      <w:r w:rsidR="009B0218" w:rsidRPr="009B0218">
        <w:rPr>
          <w:rFonts w:ascii="Arial" w:hAnsi="Arial" w:cs="Arial"/>
          <w:color w:val="000000"/>
          <w:sz w:val="22"/>
          <w:szCs w:val="22"/>
        </w:rPr>
        <w:t>Nedodržení lhůty je považováno za nedodržení podmínek poskytnutí dotace.</w:t>
      </w:r>
    </w:p>
    <w:p w:rsidR="00771EFA" w:rsidRPr="001D5EA7" w:rsidRDefault="00771EFA" w:rsidP="00A84311">
      <w:pPr>
        <w:tabs>
          <w:tab w:val="left" w:pos="567"/>
        </w:tabs>
        <w:ind w:firstLine="27"/>
        <w:jc w:val="both"/>
        <w:rPr>
          <w:rFonts w:ascii="Arial" w:hAnsi="Arial" w:cs="Arial"/>
          <w:sz w:val="22"/>
          <w:szCs w:val="22"/>
        </w:rPr>
      </w:pPr>
    </w:p>
    <w:p w:rsidR="00153DC4" w:rsidRPr="001D5EA7" w:rsidRDefault="00153DC4" w:rsidP="00A84311">
      <w:pPr>
        <w:numPr>
          <w:ilvl w:val="0"/>
          <w:numId w:val="7"/>
        </w:numPr>
        <w:ind w:hanging="540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Příjemce dotace, který v průběhu čerpání dotace zjistí, že nemůže dotaci na schválený projekt v plném rozsahu využít, informuje o této skutečnosti město Vysoké Mýto</w:t>
      </w:r>
      <w:r w:rsidR="00EA4BB4" w:rsidRPr="001D5EA7">
        <w:rPr>
          <w:rFonts w:ascii="Arial" w:hAnsi="Arial" w:cs="Arial"/>
          <w:sz w:val="22"/>
          <w:szCs w:val="22"/>
        </w:rPr>
        <w:t xml:space="preserve"> prostřednictvím e-mailu radnice@vysoke-myto.cz</w:t>
      </w:r>
      <w:r w:rsidRPr="001D5EA7">
        <w:rPr>
          <w:rFonts w:ascii="Arial" w:hAnsi="Arial" w:cs="Arial"/>
          <w:sz w:val="22"/>
          <w:szCs w:val="22"/>
        </w:rPr>
        <w:t xml:space="preserve"> a bez zbytečného odkladu vrátí nevyčerpanou část dot</w:t>
      </w:r>
      <w:r w:rsidR="009B69CD" w:rsidRPr="001D5EA7">
        <w:rPr>
          <w:rFonts w:ascii="Arial" w:hAnsi="Arial" w:cs="Arial"/>
          <w:sz w:val="22"/>
          <w:szCs w:val="22"/>
        </w:rPr>
        <w:t>ace na účet města Vysokého Mýta ve lhůtě uvedené ve smlouvě o poskytnutí dotace.</w:t>
      </w:r>
      <w:r w:rsidR="0085327F">
        <w:rPr>
          <w:rFonts w:ascii="Arial" w:hAnsi="Arial" w:cs="Arial"/>
          <w:sz w:val="22"/>
          <w:szCs w:val="22"/>
        </w:rPr>
        <w:t xml:space="preserve"> V předmětu e-mailu bude uvedeno „Dotace - evidenční číslo smlouvy o dotaci“.</w:t>
      </w:r>
    </w:p>
    <w:p w:rsidR="00153DC4" w:rsidRPr="001D5EA7" w:rsidRDefault="00153DC4" w:rsidP="00A8431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B2B20" w:rsidRPr="001D5EA7" w:rsidRDefault="00EB2B20" w:rsidP="00A84311">
      <w:pPr>
        <w:jc w:val="both"/>
        <w:rPr>
          <w:rFonts w:ascii="Arial" w:hAnsi="Arial" w:cs="Arial"/>
          <w:b/>
          <w:sz w:val="22"/>
          <w:szCs w:val="22"/>
        </w:rPr>
      </w:pPr>
    </w:p>
    <w:p w:rsidR="00135F9E" w:rsidRPr="001D5EA7" w:rsidRDefault="009B69CD" w:rsidP="00DF760F">
      <w:p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VII</w:t>
      </w:r>
      <w:r w:rsidR="00135F9E" w:rsidRPr="001D5EA7">
        <w:rPr>
          <w:rFonts w:ascii="Arial" w:hAnsi="Arial" w:cs="Arial"/>
          <w:b/>
          <w:sz w:val="22"/>
          <w:szCs w:val="22"/>
        </w:rPr>
        <w:t>.</w:t>
      </w:r>
    </w:p>
    <w:p w:rsidR="00771EFA" w:rsidRPr="001D5EA7" w:rsidRDefault="00771EFA" w:rsidP="00DF760F">
      <w:pPr>
        <w:pStyle w:val="Zkladntext2"/>
      </w:pPr>
      <w:r w:rsidRPr="001D5EA7">
        <w:t>Kontrola</w:t>
      </w:r>
    </w:p>
    <w:p w:rsidR="00771EFA" w:rsidRPr="001D5EA7" w:rsidRDefault="00B405E3" w:rsidP="00DF760F">
      <w:pPr>
        <w:jc w:val="center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(platné pro programovou i individuální dotaci)</w:t>
      </w:r>
    </w:p>
    <w:p w:rsidR="00B405E3" w:rsidRPr="001D5EA7" w:rsidRDefault="00B405E3" w:rsidP="00DF760F">
      <w:pPr>
        <w:jc w:val="center"/>
        <w:rPr>
          <w:rFonts w:ascii="Arial" w:hAnsi="Arial" w:cs="Arial"/>
          <w:b/>
          <w:sz w:val="22"/>
          <w:szCs w:val="22"/>
        </w:rPr>
      </w:pPr>
    </w:p>
    <w:p w:rsidR="00771EFA" w:rsidRPr="001D5EA7" w:rsidRDefault="00771EFA" w:rsidP="006845EC">
      <w:pPr>
        <w:numPr>
          <w:ilvl w:val="0"/>
          <w:numId w:val="8"/>
        </w:numPr>
        <w:tabs>
          <w:tab w:val="clear" w:pos="720"/>
          <w:tab w:val="num" w:pos="56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Pověření zaměstnanci věcně příslušných odborů </w:t>
      </w:r>
      <w:r w:rsidR="00CC6E4D" w:rsidRPr="001D5EA7">
        <w:rPr>
          <w:rFonts w:ascii="Arial" w:hAnsi="Arial" w:cs="Arial"/>
          <w:sz w:val="22"/>
          <w:szCs w:val="22"/>
        </w:rPr>
        <w:t xml:space="preserve">Městského úřadu Vysoké Mýto </w:t>
      </w:r>
      <w:r w:rsidRPr="001D5EA7">
        <w:rPr>
          <w:rFonts w:ascii="Arial" w:hAnsi="Arial" w:cs="Arial"/>
          <w:sz w:val="22"/>
          <w:szCs w:val="22"/>
        </w:rPr>
        <w:t>pro</w:t>
      </w:r>
      <w:r w:rsidR="00B405E3" w:rsidRPr="001D5EA7">
        <w:rPr>
          <w:rFonts w:ascii="Arial" w:hAnsi="Arial" w:cs="Arial"/>
          <w:sz w:val="22"/>
          <w:szCs w:val="22"/>
        </w:rPr>
        <w:t>vádějí kontrolu využívání dotace k účelu, na který byla poskytnuta</w:t>
      </w:r>
      <w:r w:rsidRPr="001D5EA7">
        <w:rPr>
          <w:rFonts w:ascii="Arial" w:hAnsi="Arial" w:cs="Arial"/>
          <w:sz w:val="22"/>
          <w:szCs w:val="22"/>
        </w:rPr>
        <w:t>.</w:t>
      </w:r>
    </w:p>
    <w:p w:rsidR="00771EFA" w:rsidRPr="001D5EA7" w:rsidRDefault="00771EFA" w:rsidP="00A84311">
      <w:pPr>
        <w:tabs>
          <w:tab w:val="num" w:pos="0"/>
        </w:tabs>
        <w:ind w:hanging="966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153DC4" w:rsidP="00A84311">
      <w:pPr>
        <w:numPr>
          <w:ilvl w:val="0"/>
          <w:numId w:val="8"/>
        </w:numPr>
        <w:tabs>
          <w:tab w:val="clear" w:pos="72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Město Vysoké Mýto je povinno</w:t>
      </w:r>
      <w:r w:rsidR="00771EFA" w:rsidRPr="001D5EA7">
        <w:rPr>
          <w:rFonts w:ascii="Arial" w:hAnsi="Arial" w:cs="Arial"/>
          <w:sz w:val="22"/>
          <w:szCs w:val="22"/>
        </w:rPr>
        <w:t xml:space="preserve"> ověřovat v souladu s platnými právními předpisy plnění věcné správnosti použití dotace a její hospodárné a účelné čerpání. V případě, že bude zjištěno, že příjemce dotace nesplnil cíle projektu, tj. nedodržel účel, ke kterému byla dotace poskytnuta, je povinen dotaci vrátit na </w:t>
      </w:r>
      <w:r w:rsidR="001D5EA7" w:rsidRPr="001D5EA7">
        <w:rPr>
          <w:rFonts w:ascii="Arial" w:hAnsi="Arial" w:cs="Arial"/>
          <w:sz w:val="22"/>
          <w:szCs w:val="22"/>
        </w:rPr>
        <w:t xml:space="preserve">stanovený </w:t>
      </w:r>
      <w:r w:rsidR="00771EFA" w:rsidRPr="001D5EA7">
        <w:rPr>
          <w:rFonts w:ascii="Arial" w:hAnsi="Arial" w:cs="Arial"/>
          <w:sz w:val="22"/>
          <w:szCs w:val="22"/>
        </w:rPr>
        <w:t>účet města Vysokého Mýta ve lhůtě stanovené v písemné výzvě města Vysokého Mýta.</w:t>
      </w:r>
      <w:r w:rsidR="00A74F91" w:rsidRPr="001D5EA7">
        <w:rPr>
          <w:rFonts w:ascii="Arial" w:hAnsi="Arial" w:cs="Arial"/>
          <w:sz w:val="22"/>
          <w:szCs w:val="22"/>
        </w:rPr>
        <w:t xml:space="preserve"> </w:t>
      </w:r>
    </w:p>
    <w:p w:rsidR="00A74F91" w:rsidRPr="001D5EA7" w:rsidRDefault="00A74F91" w:rsidP="00A8431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A74F91" w:rsidRPr="001D5EA7" w:rsidRDefault="00A74F91" w:rsidP="00A84311">
      <w:pPr>
        <w:numPr>
          <w:ilvl w:val="0"/>
          <w:numId w:val="8"/>
        </w:numPr>
        <w:tabs>
          <w:tab w:val="clear" w:pos="72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lastRenderedPageBreak/>
        <w:t>V případě, že žadatel porušil své povinnosti dle těchto „Zásad“ nebo dle smlouvy, nebude mu v následujícím kalendářním roce poskytnuta žádná dotace.</w:t>
      </w:r>
    </w:p>
    <w:p w:rsidR="00771EFA" w:rsidRPr="001D5EA7" w:rsidRDefault="00771EFA" w:rsidP="00A84311">
      <w:pPr>
        <w:tabs>
          <w:tab w:val="num" w:pos="0"/>
        </w:tabs>
        <w:ind w:hanging="426"/>
        <w:jc w:val="both"/>
        <w:rPr>
          <w:rFonts w:ascii="Arial" w:hAnsi="Arial" w:cs="Arial"/>
          <w:sz w:val="22"/>
          <w:szCs w:val="22"/>
        </w:rPr>
      </w:pPr>
    </w:p>
    <w:p w:rsidR="004548A4" w:rsidRPr="001D5EA7" w:rsidRDefault="004548A4" w:rsidP="00A84311">
      <w:pPr>
        <w:jc w:val="both"/>
        <w:rPr>
          <w:rFonts w:ascii="Arial" w:hAnsi="Arial" w:cs="Arial"/>
          <w:b/>
          <w:sz w:val="22"/>
          <w:szCs w:val="22"/>
        </w:rPr>
      </w:pPr>
    </w:p>
    <w:p w:rsidR="004548A4" w:rsidRPr="001D5EA7" w:rsidRDefault="004548A4" w:rsidP="00DF760F">
      <w:pPr>
        <w:jc w:val="center"/>
        <w:rPr>
          <w:rFonts w:ascii="Arial" w:hAnsi="Arial" w:cs="Arial"/>
          <w:b/>
          <w:sz w:val="22"/>
          <w:szCs w:val="22"/>
        </w:rPr>
      </w:pPr>
    </w:p>
    <w:p w:rsidR="00135F9E" w:rsidRPr="001D5EA7" w:rsidRDefault="007D3E59" w:rsidP="00DF760F">
      <w:p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VIII</w:t>
      </w:r>
      <w:r w:rsidR="00135F9E" w:rsidRPr="001D5EA7">
        <w:rPr>
          <w:rFonts w:ascii="Arial" w:hAnsi="Arial" w:cs="Arial"/>
          <w:b/>
          <w:sz w:val="22"/>
          <w:szCs w:val="22"/>
        </w:rPr>
        <w:t>.</w:t>
      </w:r>
    </w:p>
    <w:p w:rsidR="00771EFA" w:rsidRPr="001D5EA7" w:rsidRDefault="00771EFA" w:rsidP="00DF760F">
      <w:pPr>
        <w:jc w:val="center"/>
        <w:rPr>
          <w:rFonts w:ascii="Arial" w:hAnsi="Arial" w:cs="Arial"/>
          <w:b/>
          <w:sz w:val="22"/>
          <w:szCs w:val="22"/>
        </w:rPr>
      </w:pPr>
      <w:r w:rsidRPr="001D5EA7">
        <w:rPr>
          <w:rFonts w:ascii="Arial" w:hAnsi="Arial" w:cs="Arial"/>
          <w:b/>
          <w:sz w:val="22"/>
          <w:szCs w:val="22"/>
        </w:rPr>
        <w:t>Závěrečná ustanovení</w:t>
      </w:r>
    </w:p>
    <w:p w:rsidR="00771EFA" w:rsidRPr="001D5EA7" w:rsidRDefault="00771EFA" w:rsidP="00A84311">
      <w:pPr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F81AA6">
      <w:pPr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Zásady pro poskytování finanční dotace z rozpočtu města V</w:t>
      </w:r>
      <w:r w:rsidR="00CC6E4D" w:rsidRPr="001D5EA7">
        <w:rPr>
          <w:rFonts w:ascii="Arial" w:hAnsi="Arial" w:cs="Arial"/>
          <w:sz w:val="22"/>
          <w:szCs w:val="22"/>
        </w:rPr>
        <w:t xml:space="preserve">ysokého Mýta nabývají účinnosti </w:t>
      </w:r>
      <w:r w:rsidRPr="001D5EA7">
        <w:rPr>
          <w:rFonts w:ascii="Arial" w:hAnsi="Arial" w:cs="Arial"/>
          <w:sz w:val="22"/>
          <w:szCs w:val="22"/>
        </w:rPr>
        <w:t>dnem jejich schválení Zastupitelstvem města Vysokého Mýta</w:t>
      </w:r>
      <w:r w:rsidR="00493AEE" w:rsidRPr="001D5EA7">
        <w:rPr>
          <w:rFonts w:ascii="Arial" w:hAnsi="Arial" w:cs="Arial"/>
          <w:sz w:val="22"/>
          <w:szCs w:val="22"/>
        </w:rPr>
        <w:t>, tedy</w:t>
      </w:r>
      <w:r w:rsidRPr="001D5EA7">
        <w:rPr>
          <w:rFonts w:ascii="Arial" w:hAnsi="Arial" w:cs="Arial"/>
          <w:sz w:val="22"/>
          <w:szCs w:val="22"/>
        </w:rPr>
        <w:t xml:space="preserve"> </w:t>
      </w:r>
      <w:r w:rsidR="006D4536" w:rsidRPr="001D5EA7">
        <w:rPr>
          <w:rFonts w:ascii="Arial" w:hAnsi="Arial" w:cs="Arial"/>
          <w:sz w:val="22"/>
          <w:szCs w:val="22"/>
        </w:rPr>
        <w:t xml:space="preserve">dne </w:t>
      </w:r>
      <w:r w:rsidR="003F1C61" w:rsidRPr="00FE7CD0">
        <w:rPr>
          <w:rFonts w:ascii="Arial" w:hAnsi="Arial" w:cs="Arial"/>
          <w:sz w:val="22"/>
          <w:szCs w:val="22"/>
        </w:rPr>
        <w:t>20</w:t>
      </w:r>
      <w:r w:rsidR="007854ED" w:rsidRPr="00FE7CD0">
        <w:rPr>
          <w:rFonts w:ascii="Arial" w:hAnsi="Arial" w:cs="Arial"/>
          <w:sz w:val="22"/>
          <w:szCs w:val="22"/>
        </w:rPr>
        <w:t xml:space="preserve">. </w:t>
      </w:r>
      <w:r w:rsidR="003F1C61" w:rsidRPr="00FE7CD0">
        <w:rPr>
          <w:rFonts w:ascii="Arial" w:hAnsi="Arial" w:cs="Arial"/>
          <w:sz w:val="22"/>
          <w:szCs w:val="22"/>
        </w:rPr>
        <w:t>6</w:t>
      </w:r>
      <w:r w:rsidR="007854ED" w:rsidRPr="00FE7CD0">
        <w:rPr>
          <w:rFonts w:ascii="Arial" w:hAnsi="Arial" w:cs="Arial"/>
          <w:sz w:val="22"/>
          <w:szCs w:val="22"/>
        </w:rPr>
        <w:t>. 201</w:t>
      </w:r>
      <w:r w:rsidR="003F1C61" w:rsidRPr="00FE7CD0">
        <w:rPr>
          <w:rFonts w:ascii="Arial" w:hAnsi="Arial" w:cs="Arial"/>
          <w:sz w:val="22"/>
          <w:szCs w:val="22"/>
        </w:rPr>
        <w:t>8</w:t>
      </w:r>
      <w:r w:rsidR="007854ED" w:rsidRPr="00FE7CD0">
        <w:rPr>
          <w:rFonts w:ascii="Arial" w:hAnsi="Arial" w:cs="Arial"/>
          <w:sz w:val="22"/>
          <w:szCs w:val="22"/>
        </w:rPr>
        <w:t xml:space="preserve"> </w:t>
      </w:r>
      <w:r w:rsidR="006D4536" w:rsidRPr="00FE7CD0">
        <w:rPr>
          <w:rFonts w:ascii="Arial" w:hAnsi="Arial" w:cs="Arial"/>
          <w:sz w:val="22"/>
          <w:szCs w:val="22"/>
        </w:rPr>
        <w:t xml:space="preserve">č. usnesení </w:t>
      </w:r>
      <w:r w:rsidR="00FE7CD0" w:rsidRPr="00FE7CD0">
        <w:rPr>
          <w:rFonts w:ascii="Arial" w:hAnsi="Arial" w:cs="Arial"/>
          <w:sz w:val="22"/>
          <w:szCs w:val="22"/>
        </w:rPr>
        <w:t>106</w:t>
      </w:r>
      <w:r w:rsidR="007854ED" w:rsidRPr="00FE7CD0">
        <w:rPr>
          <w:rFonts w:ascii="Arial" w:hAnsi="Arial" w:cs="Arial"/>
          <w:sz w:val="22"/>
          <w:szCs w:val="22"/>
        </w:rPr>
        <w:t>/1</w:t>
      </w:r>
      <w:r w:rsidR="003F1C61" w:rsidRPr="00FE7CD0">
        <w:rPr>
          <w:rFonts w:ascii="Arial" w:hAnsi="Arial" w:cs="Arial"/>
          <w:sz w:val="22"/>
          <w:szCs w:val="22"/>
        </w:rPr>
        <w:t>8</w:t>
      </w:r>
      <w:r w:rsidR="00493AEE" w:rsidRPr="00FE7CD0">
        <w:rPr>
          <w:rFonts w:ascii="Arial" w:hAnsi="Arial" w:cs="Arial"/>
          <w:sz w:val="22"/>
          <w:szCs w:val="22"/>
        </w:rPr>
        <w:t>,</w:t>
      </w:r>
      <w:r w:rsidR="006D4536" w:rsidRPr="001D5EA7">
        <w:rPr>
          <w:rFonts w:ascii="Arial" w:hAnsi="Arial" w:cs="Arial"/>
          <w:sz w:val="22"/>
          <w:szCs w:val="22"/>
        </w:rPr>
        <w:t xml:space="preserve"> a </w:t>
      </w:r>
      <w:r w:rsidRPr="001D5EA7">
        <w:rPr>
          <w:rFonts w:ascii="Arial" w:hAnsi="Arial" w:cs="Arial"/>
          <w:sz w:val="22"/>
          <w:szCs w:val="22"/>
        </w:rPr>
        <w:t xml:space="preserve">nahrazují Zásady pro poskytování finanční dotace z rozpočtu města </w:t>
      </w:r>
      <w:r w:rsidR="008C302E">
        <w:rPr>
          <w:rFonts w:ascii="Arial" w:hAnsi="Arial" w:cs="Arial"/>
          <w:sz w:val="22"/>
          <w:szCs w:val="22"/>
        </w:rPr>
        <w:t xml:space="preserve">Vysokého Mýta </w:t>
      </w:r>
      <w:r w:rsidRPr="001D5EA7">
        <w:rPr>
          <w:rFonts w:ascii="Arial" w:hAnsi="Arial" w:cs="Arial"/>
          <w:sz w:val="22"/>
          <w:szCs w:val="22"/>
        </w:rPr>
        <w:t xml:space="preserve">schválené Zastupitelstvem města Vysokého Mýta dne </w:t>
      </w:r>
      <w:r w:rsidRPr="00FE7CD0">
        <w:rPr>
          <w:rFonts w:ascii="Arial" w:hAnsi="Arial" w:cs="Arial"/>
          <w:sz w:val="22"/>
          <w:szCs w:val="22"/>
        </w:rPr>
        <w:t>1</w:t>
      </w:r>
      <w:r w:rsidR="003F1C61" w:rsidRPr="00FE7CD0">
        <w:rPr>
          <w:rFonts w:ascii="Arial" w:hAnsi="Arial" w:cs="Arial"/>
          <w:sz w:val="22"/>
          <w:szCs w:val="22"/>
        </w:rPr>
        <w:t>3</w:t>
      </w:r>
      <w:r w:rsidRPr="00FE7CD0">
        <w:rPr>
          <w:rFonts w:ascii="Arial" w:hAnsi="Arial" w:cs="Arial"/>
          <w:sz w:val="22"/>
          <w:szCs w:val="22"/>
        </w:rPr>
        <w:t xml:space="preserve">. </w:t>
      </w:r>
      <w:r w:rsidR="003F1C61" w:rsidRPr="00FE7CD0">
        <w:rPr>
          <w:rFonts w:ascii="Arial" w:hAnsi="Arial" w:cs="Arial"/>
          <w:sz w:val="22"/>
          <w:szCs w:val="22"/>
        </w:rPr>
        <w:t>9</w:t>
      </w:r>
      <w:r w:rsidRPr="00FE7CD0">
        <w:rPr>
          <w:rFonts w:ascii="Arial" w:hAnsi="Arial" w:cs="Arial"/>
          <w:sz w:val="22"/>
          <w:szCs w:val="22"/>
        </w:rPr>
        <w:t>. 201</w:t>
      </w:r>
      <w:r w:rsidR="003F1C61" w:rsidRPr="00FE7CD0">
        <w:rPr>
          <w:rFonts w:ascii="Arial" w:hAnsi="Arial" w:cs="Arial"/>
          <w:sz w:val="22"/>
          <w:szCs w:val="22"/>
        </w:rPr>
        <w:t>7</w:t>
      </w:r>
      <w:r w:rsidR="008C302E" w:rsidRPr="00FE7CD0">
        <w:rPr>
          <w:rFonts w:ascii="Arial" w:hAnsi="Arial" w:cs="Arial"/>
          <w:sz w:val="22"/>
          <w:szCs w:val="22"/>
        </w:rPr>
        <w:t xml:space="preserve"> č. usnesení 14</w:t>
      </w:r>
      <w:r w:rsidR="003F1C61" w:rsidRPr="00FE7CD0">
        <w:rPr>
          <w:rFonts w:ascii="Arial" w:hAnsi="Arial" w:cs="Arial"/>
          <w:sz w:val="22"/>
          <w:szCs w:val="22"/>
        </w:rPr>
        <w:t>3</w:t>
      </w:r>
      <w:r w:rsidR="008C302E" w:rsidRPr="00FE7CD0">
        <w:rPr>
          <w:rFonts w:ascii="Arial" w:hAnsi="Arial" w:cs="Arial"/>
          <w:sz w:val="22"/>
          <w:szCs w:val="22"/>
        </w:rPr>
        <w:t>/1</w:t>
      </w:r>
      <w:r w:rsidR="003F1C61" w:rsidRPr="00FE7CD0">
        <w:rPr>
          <w:rFonts w:ascii="Arial" w:hAnsi="Arial" w:cs="Arial"/>
          <w:sz w:val="22"/>
          <w:szCs w:val="22"/>
        </w:rPr>
        <w:t>7</w:t>
      </w:r>
      <w:r w:rsidRPr="001D5EA7">
        <w:rPr>
          <w:rFonts w:ascii="Arial" w:hAnsi="Arial" w:cs="Arial"/>
          <w:sz w:val="22"/>
          <w:szCs w:val="22"/>
        </w:rPr>
        <w:t>.</w:t>
      </w:r>
    </w:p>
    <w:p w:rsidR="00DE3F20" w:rsidRPr="001D5EA7" w:rsidRDefault="00DE3F20" w:rsidP="00F81AA6">
      <w:pPr>
        <w:jc w:val="both"/>
        <w:rPr>
          <w:rFonts w:ascii="Arial" w:hAnsi="Arial" w:cs="Arial"/>
          <w:sz w:val="22"/>
          <w:szCs w:val="22"/>
        </w:rPr>
      </w:pPr>
    </w:p>
    <w:p w:rsidR="00F81AA6" w:rsidRDefault="00F81AA6" w:rsidP="00F81AA6">
      <w:pPr>
        <w:jc w:val="both"/>
        <w:rPr>
          <w:rFonts w:ascii="Arial" w:hAnsi="Arial" w:cs="Arial"/>
          <w:sz w:val="22"/>
          <w:szCs w:val="22"/>
        </w:rPr>
      </w:pPr>
    </w:p>
    <w:p w:rsidR="00F81AA6" w:rsidRDefault="00F81AA6" w:rsidP="00F81AA6">
      <w:pPr>
        <w:jc w:val="both"/>
        <w:rPr>
          <w:rFonts w:ascii="Arial" w:hAnsi="Arial" w:cs="Arial"/>
          <w:sz w:val="22"/>
          <w:szCs w:val="22"/>
        </w:rPr>
      </w:pPr>
    </w:p>
    <w:p w:rsidR="00DE3F20" w:rsidRPr="001D5EA7" w:rsidRDefault="00DE3F20" w:rsidP="00F81AA6">
      <w:pPr>
        <w:jc w:val="both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Vysoké Mýto </w:t>
      </w:r>
      <w:r w:rsidR="00A259A0">
        <w:rPr>
          <w:rFonts w:ascii="Arial" w:hAnsi="Arial" w:cs="Arial"/>
          <w:sz w:val="22"/>
          <w:szCs w:val="22"/>
        </w:rPr>
        <w:t>30</w:t>
      </w:r>
      <w:r w:rsidR="00B82DA4">
        <w:rPr>
          <w:rFonts w:ascii="Arial" w:hAnsi="Arial" w:cs="Arial"/>
          <w:sz w:val="22"/>
          <w:szCs w:val="22"/>
        </w:rPr>
        <w:t xml:space="preserve">. </w:t>
      </w:r>
      <w:r w:rsidR="001374DA">
        <w:rPr>
          <w:rFonts w:ascii="Arial" w:hAnsi="Arial" w:cs="Arial"/>
          <w:sz w:val="22"/>
          <w:szCs w:val="22"/>
        </w:rPr>
        <w:t>5</w:t>
      </w:r>
      <w:r w:rsidR="00B82DA4">
        <w:rPr>
          <w:rFonts w:ascii="Arial" w:hAnsi="Arial" w:cs="Arial"/>
          <w:sz w:val="22"/>
          <w:szCs w:val="22"/>
        </w:rPr>
        <w:t>.</w:t>
      </w:r>
      <w:r w:rsidRPr="001D5EA7">
        <w:rPr>
          <w:rFonts w:ascii="Arial" w:hAnsi="Arial" w:cs="Arial"/>
          <w:sz w:val="22"/>
          <w:szCs w:val="22"/>
        </w:rPr>
        <w:t xml:space="preserve"> 201</w:t>
      </w:r>
      <w:r w:rsidR="001374DA">
        <w:rPr>
          <w:rFonts w:ascii="Arial" w:hAnsi="Arial" w:cs="Arial"/>
          <w:sz w:val="22"/>
          <w:szCs w:val="22"/>
        </w:rPr>
        <w:t>8</w:t>
      </w:r>
    </w:p>
    <w:p w:rsidR="00DE3F20" w:rsidRPr="001D5EA7" w:rsidRDefault="00DE3F20" w:rsidP="00A84311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DE3F20" w:rsidRPr="001D5EA7" w:rsidRDefault="00DE3F20" w:rsidP="00DE3F2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DE3F20" w:rsidRPr="001D5EA7" w:rsidRDefault="00DE3F20" w:rsidP="00DE3F2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DE3F20" w:rsidRPr="001D5EA7" w:rsidRDefault="00DE3F20" w:rsidP="00DE3F20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771EFA" w:rsidRPr="001D5EA7" w:rsidRDefault="00771EFA" w:rsidP="00771EFA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8F6FD6" w:rsidRPr="001D5EA7" w:rsidRDefault="00DE3F20" w:rsidP="00DE3F20">
      <w:pPr>
        <w:ind w:left="540"/>
        <w:jc w:val="center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>…………………………………………….</w:t>
      </w:r>
    </w:p>
    <w:p w:rsidR="00DE3F20" w:rsidRPr="001D5EA7" w:rsidRDefault="00DE3F20" w:rsidP="00DE3F20">
      <w:pPr>
        <w:ind w:left="540"/>
        <w:jc w:val="center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Ing. František Jiraský, starosta </w:t>
      </w:r>
    </w:p>
    <w:p w:rsidR="00DE3F20" w:rsidRPr="001D5EA7" w:rsidRDefault="00DE3F20" w:rsidP="00DE3F20">
      <w:pPr>
        <w:ind w:left="540"/>
        <w:rPr>
          <w:rFonts w:ascii="Arial" w:hAnsi="Arial" w:cs="Arial"/>
          <w:sz w:val="22"/>
          <w:szCs w:val="22"/>
        </w:rPr>
      </w:pPr>
    </w:p>
    <w:p w:rsidR="00DE3F20" w:rsidRPr="001D5EA7" w:rsidRDefault="00DE3F20" w:rsidP="00DE3F20">
      <w:pPr>
        <w:ind w:left="540"/>
        <w:rPr>
          <w:rFonts w:ascii="Arial" w:hAnsi="Arial" w:cs="Arial"/>
          <w:sz w:val="22"/>
          <w:szCs w:val="22"/>
        </w:rPr>
      </w:pPr>
    </w:p>
    <w:p w:rsidR="00DE3F20" w:rsidRPr="001D5EA7" w:rsidRDefault="00DE3F20" w:rsidP="00DE3F20">
      <w:pPr>
        <w:ind w:left="540"/>
        <w:rPr>
          <w:rFonts w:ascii="Arial" w:hAnsi="Arial" w:cs="Arial"/>
          <w:sz w:val="22"/>
          <w:szCs w:val="22"/>
        </w:rPr>
      </w:pPr>
    </w:p>
    <w:p w:rsidR="00EF3622" w:rsidRPr="001D5EA7" w:rsidRDefault="00DE3F20" w:rsidP="00DE3F20">
      <w:pPr>
        <w:ind w:left="540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…………………………………………..        ………………………………………………   </w:t>
      </w:r>
    </w:p>
    <w:p w:rsidR="00DE3F20" w:rsidRDefault="00DE3F20" w:rsidP="00DE3F20">
      <w:pPr>
        <w:ind w:left="540"/>
        <w:rPr>
          <w:rFonts w:ascii="Arial" w:hAnsi="Arial" w:cs="Arial"/>
          <w:sz w:val="22"/>
          <w:szCs w:val="22"/>
        </w:rPr>
      </w:pPr>
      <w:r w:rsidRPr="001D5EA7">
        <w:rPr>
          <w:rFonts w:ascii="Arial" w:hAnsi="Arial" w:cs="Arial"/>
          <w:sz w:val="22"/>
          <w:szCs w:val="22"/>
        </w:rPr>
        <w:t xml:space="preserve">Ing. </w:t>
      </w:r>
      <w:r w:rsidR="008C302E">
        <w:rPr>
          <w:rFonts w:ascii="Arial" w:hAnsi="Arial" w:cs="Arial"/>
          <w:sz w:val="22"/>
          <w:szCs w:val="22"/>
        </w:rPr>
        <w:t>Martin Krejza</w:t>
      </w:r>
      <w:r w:rsidRPr="001D5EA7">
        <w:rPr>
          <w:rFonts w:ascii="Arial" w:hAnsi="Arial" w:cs="Arial"/>
          <w:sz w:val="22"/>
          <w:szCs w:val="22"/>
        </w:rPr>
        <w:t>, místostarosta</w:t>
      </w:r>
      <w:r w:rsidR="001A5197">
        <w:rPr>
          <w:rFonts w:ascii="Arial" w:hAnsi="Arial" w:cs="Arial"/>
          <w:sz w:val="22"/>
          <w:szCs w:val="22"/>
        </w:rPr>
        <w:t xml:space="preserve">               </w:t>
      </w:r>
      <w:r w:rsidR="005B7EF2">
        <w:rPr>
          <w:rFonts w:ascii="Arial" w:hAnsi="Arial" w:cs="Arial"/>
          <w:sz w:val="22"/>
          <w:szCs w:val="22"/>
        </w:rPr>
        <w:t xml:space="preserve">  </w:t>
      </w:r>
      <w:r w:rsidR="008C302E">
        <w:rPr>
          <w:rFonts w:ascii="Arial" w:hAnsi="Arial" w:cs="Arial"/>
          <w:sz w:val="22"/>
          <w:szCs w:val="22"/>
        </w:rPr>
        <w:t>Mgr</w:t>
      </w:r>
      <w:r w:rsidRPr="005D3109">
        <w:rPr>
          <w:rFonts w:ascii="Arial" w:hAnsi="Arial" w:cs="Arial"/>
          <w:sz w:val="22"/>
          <w:szCs w:val="22"/>
        </w:rPr>
        <w:t>. Helena Kejzlarová, místostaros</w:t>
      </w:r>
      <w:r w:rsidRPr="00153DC4">
        <w:rPr>
          <w:rFonts w:ascii="Arial" w:hAnsi="Arial" w:cs="Arial"/>
          <w:sz w:val="22"/>
          <w:szCs w:val="22"/>
        </w:rPr>
        <w:t>tka</w:t>
      </w:r>
    </w:p>
    <w:p w:rsidR="00C63010" w:rsidRDefault="00C63010" w:rsidP="00DE3F20">
      <w:pPr>
        <w:ind w:left="540"/>
        <w:rPr>
          <w:rFonts w:ascii="Arial" w:hAnsi="Arial" w:cs="Arial"/>
          <w:sz w:val="22"/>
          <w:szCs w:val="22"/>
        </w:rPr>
      </w:pPr>
    </w:p>
    <w:p w:rsidR="00C63010" w:rsidRDefault="00C63010" w:rsidP="00DE3F20">
      <w:pPr>
        <w:ind w:left="540"/>
        <w:rPr>
          <w:rFonts w:ascii="Arial" w:hAnsi="Arial" w:cs="Arial"/>
          <w:sz w:val="22"/>
          <w:szCs w:val="22"/>
        </w:rPr>
      </w:pPr>
    </w:p>
    <w:p w:rsidR="00C63010" w:rsidRDefault="00C63010" w:rsidP="00DE3F20">
      <w:pPr>
        <w:ind w:left="540"/>
        <w:rPr>
          <w:rFonts w:ascii="Arial" w:hAnsi="Arial" w:cs="Arial"/>
          <w:sz w:val="22"/>
          <w:szCs w:val="22"/>
        </w:rPr>
      </w:pPr>
    </w:p>
    <w:p w:rsidR="00C63010" w:rsidRDefault="00C63010" w:rsidP="00DE3F20">
      <w:pPr>
        <w:ind w:left="540"/>
        <w:rPr>
          <w:rFonts w:ascii="Arial" w:hAnsi="Arial" w:cs="Arial"/>
          <w:sz w:val="22"/>
          <w:szCs w:val="22"/>
        </w:rPr>
      </w:pPr>
    </w:p>
    <w:p w:rsidR="00C63010" w:rsidRDefault="00C63010" w:rsidP="00DE3F20">
      <w:pPr>
        <w:ind w:left="540"/>
        <w:rPr>
          <w:rFonts w:ascii="Arial" w:hAnsi="Arial" w:cs="Arial"/>
          <w:sz w:val="22"/>
          <w:szCs w:val="22"/>
        </w:rPr>
      </w:pPr>
    </w:p>
    <w:p w:rsidR="00C63010" w:rsidRDefault="00C63010" w:rsidP="00DE3F20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:rsidR="00C63010" w:rsidRDefault="00C63010" w:rsidP="00DE3F20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Žádost o programovou dotaci města Vysokého Mýta </w:t>
      </w:r>
    </w:p>
    <w:p w:rsidR="00C63010" w:rsidRDefault="00C63010" w:rsidP="00DE3F20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Žádost o individuální dotaci města Vysokého Mýta </w:t>
      </w:r>
    </w:p>
    <w:p w:rsidR="00C63010" w:rsidRDefault="00C63010" w:rsidP="00DE3F20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Veřejnoprávní smlouva o dotaci (programová)</w:t>
      </w:r>
    </w:p>
    <w:p w:rsidR="00C63010" w:rsidRDefault="00C63010" w:rsidP="00DE3F20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Veřejnoprávní smlouva o dotaci (individuální)</w:t>
      </w:r>
    </w:p>
    <w:p w:rsidR="00C63010" w:rsidRDefault="00C63010" w:rsidP="00DE3F20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Finanční vypořádání programové dotace</w:t>
      </w:r>
    </w:p>
    <w:p w:rsidR="00C63010" w:rsidRDefault="00C63010" w:rsidP="00DE3F20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Finanční vypořádání individuální dotace</w:t>
      </w:r>
    </w:p>
    <w:p w:rsidR="00664BFA" w:rsidRPr="00153DC4" w:rsidRDefault="00664BFA" w:rsidP="00DE3F20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Čestné prohlášení žadatele o podporu v režimu de minimis</w:t>
      </w:r>
    </w:p>
    <w:sectPr w:rsidR="00664BFA" w:rsidRPr="00153DC4" w:rsidSect="00017B41">
      <w:footerReference w:type="even" r:id="rId9"/>
      <w:footerReference w:type="default" r:id="rId10"/>
      <w:footerReference w:type="first" r:id="rId11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A4" w:rsidRDefault="007A6CA4">
      <w:r>
        <w:separator/>
      </w:r>
    </w:p>
  </w:endnote>
  <w:endnote w:type="continuationSeparator" w:id="0">
    <w:p w:rsidR="007A6CA4" w:rsidRDefault="007A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A4" w:rsidRDefault="007A6CA4" w:rsidP="00017B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6CA4" w:rsidRDefault="007A6CA4" w:rsidP="00017B4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A4" w:rsidRPr="00AC5E7D" w:rsidRDefault="007A6CA4">
    <w:pPr>
      <w:pStyle w:val="Zpat"/>
      <w:jc w:val="center"/>
      <w:rPr>
        <w:rFonts w:ascii="Arial" w:hAnsi="Arial" w:cs="Arial"/>
        <w:sz w:val="22"/>
        <w:szCs w:val="22"/>
      </w:rPr>
    </w:pPr>
    <w:r w:rsidRPr="00AC5E7D">
      <w:rPr>
        <w:rFonts w:ascii="Arial" w:hAnsi="Arial" w:cs="Arial"/>
        <w:sz w:val="22"/>
        <w:szCs w:val="22"/>
      </w:rPr>
      <w:fldChar w:fldCharType="begin"/>
    </w:r>
    <w:r w:rsidRPr="00AC5E7D">
      <w:rPr>
        <w:rFonts w:ascii="Arial" w:hAnsi="Arial" w:cs="Arial"/>
        <w:sz w:val="22"/>
        <w:szCs w:val="22"/>
      </w:rPr>
      <w:instrText>PAGE   \* MERGEFORMAT</w:instrText>
    </w:r>
    <w:r w:rsidRPr="00AC5E7D">
      <w:rPr>
        <w:rFonts w:ascii="Arial" w:hAnsi="Arial" w:cs="Arial"/>
        <w:sz w:val="22"/>
        <w:szCs w:val="22"/>
      </w:rPr>
      <w:fldChar w:fldCharType="separate"/>
    </w:r>
    <w:r w:rsidR="009A012A">
      <w:rPr>
        <w:rFonts w:ascii="Arial" w:hAnsi="Arial" w:cs="Arial"/>
        <w:noProof/>
        <w:sz w:val="22"/>
        <w:szCs w:val="22"/>
      </w:rPr>
      <w:t>2</w:t>
    </w:r>
    <w:r w:rsidRPr="00AC5E7D">
      <w:rPr>
        <w:rFonts w:ascii="Arial" w:hAnsi="Arial" w:cs="Arial"/>
        <w:sz w:val="22"/>
        <w:szCs w:val="22"/>
      </w:rPr>
      <w:fldChar w:fldCharType="end"/>
    </w:r>
  </w:p>
  <w:p w:rsidR="007A6CA4" w:rsidRDefault="007A6CA4" w:rsidP="00017B41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79530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7A6CA4" w:rsidRPr="00C8502B" w:rsidRDefault="007A6CA4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C8502B">
          <w:rPr>
            <w:rFonts w:ascii="Arial" w:hAnsi="Arial" w:cs="Arial"/>
            <w:sz w:val="22"/>
            <w:szCs w:val="22"/>
          </w:rPr>
          <w:fldChar w:fldCharType="begin"/>
        </w:r>
        <w:r w:rsidRPr="00C8502B">
          <w:rPr>
            <w:rFonts w:ascii="Arial" w:hAnsi="Arial" w:cs="Arial"/>
            <w:sz w:val="22"/>
            <w:szCs w:val="22"/>
          </w:rPr>
          <w:instrText>PAGE   \* MERGEFORMAT</w:instrText>
        </w:r>
        <w:r w:rsidRPr="00C8502B">
          <w:rPr>
            <w:rFonts w:ascii="Arial" w:hAnsi="Arial" w:cs="Arial"/>
            <w:sz w:val="22"/>
            <w:szCs w:val="22"/>
          </w:rPr>
          <w:fldChar w:fldCharType="separate"/>
        </w:r>
        <w:r w:rsidR="009A012A">
          <w:rPr>
            <w:rFonts w:ascii="Arial" w:hAnsi="Arial" w:cs="Arial"/>
            <w:noProof/>
            <w:sz w:val="22"/>
            <w:szCs w:val="22"/>
          </w:rPr>
          <w:t>1</w:t>
        </w:r>
        <w:r w:rsidRPr="00C8502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7A6CA4" w:rsidRDefault="007A6C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A4" w:rsidRDefault="007A6CA4">
      <w:r>
        <w:separator/>
      </w:r>
    </w:p>
  </w:footnote>
  <w:footnote w:type="continuationSeparator" w:id="0">
    <w:p w:rsidR="007A6CA4" w:rsidRDefault="007A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2F"/>
    <w:multiLevelType w:val="hybridMultilevel"/>
    <w:tmpl w:val="62B067BA"/>
    <w:lvl w:ilvl="0" w:tplc="8E8645D2">
      <w:start w:val="538"/>
      <w:numFmt w:val="bullet"/>
      <w:lvlText w:val="-"/>
      <w:lvlJc w:val="left"/>
      <w:pPr>
        <w:ind w:left="1519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" w15:restartNumberingAfterBreak="0">
    <w:nsid w:val="02A240CF"/>
    <w:multiLevelType w:val="hybridMultilevel"/>
    <w:tmpl w:val="03D6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261E"/>
    <w:multiLevelType w:val="hybridMultilevel"/>
    <w:tmpl w:val="CD8AD228"/>
    <w:lvl w:ilvl="0" w:tplc="2B90839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26" w:hanging="360"/>
      </w:pPr>
    </w:lvl>
    <w:lvl w:ilvl="2" w:tplc="0405001B" w:tentative="1">
      <w:start w:val="1"/>
      <w:numFmt w:val="lowerRoman"/>
      <w:lvlText w:val="%3."/>
      <w:lvlJc w:val="right"/>
      <w:pPr>
        <w:ind w:left="3646" w:hanging="180"/>
      </w:pPr>
    </w:lvl>
    <w:lvl w:ilvl="3" w:tplc="0405000F" w:tentative="1">
      <w:start w:val="1"/>
      <w:numFmt w:val="decimal"/>
      <w:lvlText w:val="%4."/>
      <w:lvlJc w:val="left"/>
      <w:pPr>
        <w:ind w:left="4366" w:hanging="360"/>
      </w:pPr>
    </w:lvl>
    <w:lvl w:ilvl="4" w:tplc="04050019" w:tentative="1">
      <w:start w:val="1"/>
      <w:numFmt w:val="lowerLetter"/>
      <w:lvlText w:val="%5."/>
      <w:lvlJc w:val="left"/>
      <w:pPr>
        <w:ind w:left="5086" w:hanging="360"/>
      </w:pPr>
    </w:lvl>
    <w:lvl w:ilvl="5" w:tplc="0405001B" w:tentative="1">
      <w:start w:val="1"/>
      <w:numFmt w:val="lowerRoman"/>
      <w:lvlText w:val="%6."/>
      <w:lvlJc w:val="right"/>
      <w:pPr>
        <w:ind w:left="5806" w:hanging="180"/>
      </w:pPr>
    </w:lvl>
    <w:lvl w:ilvl="6" w:tplc="0405000F" w:tentative="1">
      <w:start w:val="1"/>
      <w:numFmt w:val="decimal"/>
      <w:lvlText w:val="%7."/>
      <w:lvlJc w:val="left"/>
      <w:pPr>
        <w:ind w:left="6526" w:hanging="360"/>
      </w:pPr>
    </w:lvl>
    <w:lvl w:ilvl="7" w:tplc="04050019" w:tentative="1">
      <w:start w:val="1"/>
      <w:numFmt w:val="lowerLetter"/>
      <w:lvlText w:val="%8."/>
      <w:lvlJc w:val="left"/>
      <w:pPr>
        <w:ind w:left="7246" w:hanging="360"/>
      </w:pPr>
    </w:lvl>
    <w:lvl w:ilvl="8" w:tplc="0405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3" w15:restartNumberingAfterBreak="0">
    <w:nsid w:val="0477787E"/>
    <w:multiLevelType w:val="hybridMultilevel"/>
    <w:tmpl w:val="4C36075E"/>
    <w:lvl w:ilvl="0" w:tplc="17243B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3A40"/>
    <w:multiLevelType w:val="hybridMultilevel"/>
    <w:tmpl w:val="D9D0816A"/>
    <w:lvl w:ilvl="0" w:tplc="89A039C4"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Arial" w:eastAsia="Times New Roman" w:hAnsi="Arial" w:hint="default"/>
      </w:rPr>
    </w:lvl>
    <w:lvl w:ilvl="1" w:tplc="229E54A0">
      <w:start w:val="1"/>
      <w:numFmt w:val="decimal"/>
      <w:lvlText w:val="%2."/>
      <w:lvlJc w:val="left"/>
      <w:pPr>
        <w:tabs>
          <w:tab w:val="num" w:pos="876"/>
        </w:tabs>
        <w:ind w:left="876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5" w15:restartNumberingAfterBreak="0">
    <w:nsid w:val="12160DE3"/>
    <w:multiLevelType w:val="hybridMultilevel"/>
    <w:tmpl w:val="B44407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C0268"/>
    <w:multiLevelType w:val="hybridMultilevel"/>
    <w:tmpl w:val="E8A243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E3DF9"/>
    <w:multiLevelType w:val="hybridMultilevel"/>
    <w:tmpl w:val="7D7C8C98"/>
    <w:lvl w:ilvl="0" w:tplc="764CE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74C1"/>
    <w:multiLevelType w:val="hybridMultilevel"/>
    <w:tmpl w:val="D5EAF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47002"/>
    <w:multiLevelType w:val="hybridMultilevel"/>
    <w:tmpl w:val="86281E1C"/>
    <w:lvl w:ilvl="0" w:tplc="B7A24D94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4571D"/>
    <w:multiLevelType w:val="hybridMultilevel"/>
    <w:tmpl w:val="C2084AB0"/>
    <w:lvl w:ilvl="0" w:tplc="E44AA168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554DE"/>
    <w:multiLevelType w:val="hybridMultilevel"/>
    <w:tmpl w:val="1C4C0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4745"/>
    <w:multiLevelType w:val="hybridMultilevel"/>
    <w:tmpl w:val="443AD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3BFF"/>
    <w:multiLevelType w:val="hybridMultilevel"/>
    <w:tmpl w:val="A408350E"/>
    <w:lvl w:ilvl="0" w:tplc="8004B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25A5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92FB0"/>
    <w:multiLevelType w:val="hybridMultilevel"/>
    <w:tmpl w:val="0C7A0528"/>
    <w:lvl w:ilvl="0" w:tplc="17A20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825A5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61DD7"/>
    <w:multiLevelType w:val="hybridMultilevel"/>
    <w:tmpl w:val="16AE594A"/>
    <w:lvl w:ilvl="0" w:tplc="04050017">
      <w:start w:val="1"/>
      <w:numFmt w:val="lowerLetter"/>
      <w:lvlText w:val="%1)"/>
      <w:lvlJc w:val="left"/>
      <w:pPr>
        <w:ind w:left="133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778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6" w15:restartNumberingAfterBreak="0">
    <w:nsid w:val="34D747BE"/>
    <w:multiLevelType w:val="hybridMultilevel"/>
    <w:tmpl w:val="8630824C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046C0"/>
    <w:multiLevelType w:val="hybridMultilevel"/>
    <w:tmpl w:val="13F05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01D5F"/>
    <w:multiLevelType w:val="hybridMultilevel"/>
    <w:tmpl w:val="105AA410"/>
    <w:lvl w:ilvl="0" w:tplc="04FA49E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43E74"/>
    <w:multiLevelType w:val="hybridMultilevel"/>
    <w:tmpl w:val="620E31B4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6532AC7"/>
    <w:multiLevelType w:val="hybridMultilevel"/>
    <w:tmpl w:val="9F923D9E"/>
    <w:lvl w:ilvl="0" w:tplc="0C02036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CA2360C"/>
    <w:multiLevelType w:val="hybridMultilevel"/>
    <w:tmpl w:val="A8B49062"/>
    <w:lvl w:ilvl="0" w:tplc="32567D0C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CE53F76"/>
    <w:multiLevelType w:val="hybridMultilevel"/>
    <w:tmpl w:val="E8A243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3593A"/>
    <w:multiLevelType w:val="hybridMultilevel"/>
    <w:tmpl w:val="E8A243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B6565"/>
    <w:multiLevelType w:val="hybridMultilevel"/>
    <w:tmpl w:val="62724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6D1976"/>
    <w:multiLevelType w:val="hybridMultilevel"/>
    <w:tmpl w:val="D228C5FE"/>
    <w:lvl w:ilvl="0" w:tplc="0C020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47A7"/>
    <w:multiLevelType w:val="hybridMultilevel"/>
    <w:tmpl w:val="4FACF852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645D2">
      <w:start w:val="538"/>
      <w:numFmt w:val="bullet"/>
      <w:lvlText w:val="-"/>
      <w:lvlJc w:val="left"/>
      <w:pPr>
        <w:ind w:left="2160" w:hanging="360"/>
      </w:pPr>
      <w:rPr>
        <w:rFonts w:ascii="Garamond" w:eastAsia="Garamond" w:hAnsi="Garamond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227CA"/>
    <w:multiLevelType w:val="hybridMultilevel"/>
    <w:tmpl w:val="4C142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25FFD"/>
    <w:multiLevelType w:val="hybridMultilevel"/>
    <w:tmpl w:val="746E0124"/>
    <w:lvl w:ilvl="0" w:tplc="8BF0E4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EA23FE8"/>
    <w:multiLevelType w:val="hybridMultilevel"/>
    <w:tmpl w:val="021E7DF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645D2">
      <w:start w:val="538"/>
      <w:numFmt w:val="bullet"/>
      <w:lvlText w:val="-"/>
      <w:lvlJc w:val="left"/>
      <w:pPr>
        <w:ind w:left="2340" w:hanging="360"/>
      </w:pPr>
      <w:rPr>
        <w:rFonts w:ascii="Garamond" w:eastAsia="Garamond" w:hAnsi="Garamond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12D46"/>
    <w:multiLevelType w:val="hybridMultilevel"/>
    <w:tmpl w:val="3BD608B2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92ED1"/>
    <w:multiLevelType w:val="hybridMultilevel"/>
    <w:tmpl w:val="BB22BDEE"/>
    <w:lvl w:ilvl="0" w:tplc="F3408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64CE0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492A8C"/>
    <w:multiLevelType w:val="hybridMultilevel"/>
    <w:tmpl w:val="D9C2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31250"/>
    <w:multiLevelType w:val="hybridMultilevel"/>
    <w:tmpl w:val="F648DBBE"/>
    <w:lvl w:ilvl="0" w:tplc="0405000F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34" w15:restartNumberingAfterBreak="0">
    <w:nsid w:val="6C0C5FA8"/>
    <w:multiLevelType w:val="hybridMultilevel"/>
    <w:tmpl w:val="CABE81FA"/>
    <w:lvl w:ilvl="0" w:tplc="04FA49E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25F2E"/>
    <w:multiLevelType w:val="hybridMultilevel"/>
    <w:tmpl w:val="94CCC654"/>
    <w:lvl w:ilvl="0" w:tplc="040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9A7BF9"/>
    <w:multiLevelType w:val="hybridMultilevel"/>
    <w:tmpl w:val="8A56A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80A45"/>
    <w:multiLevelType w:val="hybridMultilevel"/>
    <w:tmpl w:val="5F269D5A"/>
    <w:lvl w:ilvl="0" w:tplc="A6267CC8">
      <w:numFmt w:val="bullet"/>
      <w:lvlText w:val="-"/>
      <w:lvlJc w:val="left"/>
      <w:pPr>
        <w:ind w:left="12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B5824D5"/>
    <w:multiLevelType w:val="hybridMultilevel"/>
    <w:tmpl w:val="021E7DF6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645D2">
      <w:start w:val="538"/>
      <w:numFmt w:val="bullet"/>
      <w:lvlText w:val="-"/>
      <w:lvlJc w:val="left"/>
      <w:pPr>
        <w:ind w:left="2340" w:hanging="360"/>
      </w:pPr>
      <w:rPr>
        <w:rFonts w:ascii="Garamond" w:eastAsia="Garamond" w:hAnsi="Garamond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9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17"/>
  </w:num>
  <w:num w:numId="9">
    <w:abstractNumId w:val="24"/>
  </w:num>
  <w:num w:numId="10">
    <w:abstractNumId w:val="2"/>
  </w:num>
  <w:num w:numId="11">
    <w:abstractNumId w:val="35"/>
  </w:num>
  <w:num w:numId="12">
    <w:abstractNumId w:val="28"/>
  </w:num>
  <w:num w:numId="13">
    <w:abstractNumId w:val="8"/>
  </w:num>
  <w:num w:numId="14">
    <w:abstractNumId w:val="34"/>
  </w:num>
  <w:num w:numId="15">
    <w:abstractNumId w:val="18"/>
  </w:num>
  <w:num w:numId="16">
    <w:abstractNumId w:val="1"/>
  </w:num>
  <w:num w:numId="17">
    <w:abstractNumId w:val="15"/>
  </w:num>
  <w:num w:numId="18">
    <w:abstractNumId w:val="19"/>
  </w:num>
  <w:num w:numId="19">
    <w:abstractNumId w:val="27"/>
  </w:num>
  <w:num w:numId="20">
    <w:abstractNumId w:val="7"/>
  </w:num>
  <w:num w:numId="21">
    <w:abstractNumId w:val="32"/>
  </w:num>
  <w:num w:numId="22">
    <w:abstractNumId w:val="23"/>
  </w:num>
  <w:num w:numId="23">
    <w:abstractNumId w:val="10"/>
  </w:num>
  <w:num w:numId="24">
    <w:abstractNumId w:val="21"/>
  </w:num>
  <w:num w:numId="25">
    <w:abstractNumId w:val="6"/>
  </w:num>
  <w:num w:numId="26">
    <w:abstractNumId w:val="22"/>
  </w:num>
  <w:num w:numId="27">
    <w:abstractNumId w:val="11"/>
  </w:num>
  <w:num w:numId="28">
    <w:abstractNumId w:val="9"/>
  </w:num>
  <w:num w:numId="29">
    <w:abstractNumId w:val="36"/>
  </w:num>
  <w:num w:numId="30">
    <w:abstractNumId w:val="25"/>
  </w:num>
  <w:num w:numId="31">
    <w:abstractNumId w:val="20"/>
  </w:num>
  <w:num w:numId="32">
    <w:abstractNumId w:val="37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0"/>
  </w:num>
  <w:num w:numId="36">
    <w:abstractNumId w:val="16"/>
  </w:num>
  <w:num w:numId="37">
    <w:abstractNumId w:val="0"/>
  </w:num>
  <w:num w:numId="38">
    <w:abstractNumId w:val="3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FA"/>
    <w:rsid w:val="00017B41"/>
    <w:rsid w:val="00040B8F"/>
    <w:rsid w:val="00046290"/>
    <w:rsid w:val="00047523"/>
    <w:rsid w:val="00066FDF"/>
    <w:rsid w:val="00067D8A"/>
    <w:rsid w:val="00077DFE"/>
    <w:rsid w:val="000C3867"/>
    <w:rsid w:val="000C71ED"/>
    <w:rsid w:val="0013213C"/>
    <w:rsid w:val="00135F9E"/>
    <w:rsid w:val="001374DA"/>
    <w:rsid w:val="00153DC4"/>
    <w:rsid w:val="001700BB"/>
    <w:rsid w:val="001A5197"/>
    <w:rsid w:val="001B16FA"/>
    <w:rsid w:val="001C2648"/>
    <w:rsid w:val="001D147D"/>
    <w:rsid w:val="001D5EA7"/>
    <w:rsid w:val="001F3169"/>
    <w:rsid w:val="002337C3"/>
    <w:rsid w:val="00261172"/>
    <w:rsid w:val="002643EA"/>
    <w:rsid w:val="002828C8"/>
    <w:rsid w:val="00296C31"/>
    <w:rsid w:val="002A4063"/>
    <w:rsid w:val="002C1560"/>
    <w:rsid w:val="003413DD"/>
    <w:rsid w:val="003B7779"/>
    <w:rsid w:val="003C181F"/>
    <w:rsid w:val="003C42DE"/>
    <w:rsid w:val="003F1C61"/>
    <w:rsid w:val="00442910"/>
    <w:rsid w:val="00442B50"/>
    <w:rsid w:val="004548A4"/>
    <w:rsid w:val="00455590"/>
    <w:rsid w:val="00493AEE"/>
    <w:rsid w:val="004A286B"/>
    <w:rsid w:val="004B5E35"/>
    <w:rsid w:val="004D3A4F"/>
    <w:rsid w:val="00502B0F"/>
    <w:rsid w:val="00506343"/>
    <w:rsid w:val="0052361D"/>
    <w:rsid w:val="00535E38"/>
    <w:rsid w:val="005559A1"/>
    <w:rsid w:val="00555F29"/>
    <w:rsid w:val="00562764"/>
    <w:rsid w:val="00562BE2"/>
    <w:rsid w:val="00596FE6"/>
    <w:rsid w:val="005B7EF2"/>
    <w:rsid w:val="005D3109"/>
    <w:rsid w:val="005D4790"/>
    <w:rsid w:val="005E6F9B"/>
    <w:rsid w:val="006153E2"/>
    <w:rsid w:val="00625AD0"/>
    <w:rsid w:val="00664BFA"/>
    <w:rsid w:val="006845EC"/>
    <w:rsid w:val="00694F8C"/>
    <w:rsid w:val="006C02F6"/>
    <w:rsid w:val="006D2CCA"/>
    <w:rsid w:val="006D4536"/>
    <w:rsid w:val="006E26F0"/>
    <w:rsid w:val="00701729"/>
    <w:rsid w:val="007243A5"/>
    <w:rsid w:val="007463C5"/>
    <w:rsid w:val="00771EFA"/>
    <w:rsid w:val="007854ED"/>
    <w:rsid w:val="00785DE2"/>
    <w:rsid w:val="00793442"/>
    <w:rsid w:val="007A6CA4"/>
    <w:rsid w:val="007D3E59"/>
    <w:rsid w:val="00822511"/>
    <w:rsid w:val="0085327F"/>
    <w:rsid w:val="008564B6"/>
    <w:rsid w:val="0086499B"/>
    <w:rsid w:val="00882EE5"/>
    <w:rsid w:val="008A69D8"/>
    <w:rsid w:val="008B5079"/>
    <w:rsid w:val="008C302E"/>
    <w:rsid w:val="008E1055"/>
    <w:rsid w:val="008F6FD6"/>
    <w:rsid w:val="00917D6C"/>
    <w:rsid w:val="00927D9B"/>
    <w:rsid w:val="00927FCF"/>
    <w:rsid w:val="009414E7"/>
    <w:rsid w:val="009442A2"/>
    <w:rsid w:val="009A012A"/>
    <w:rsid w:val="009A0F8B"/>
    <w:rsid w:val="009B0218"/>
    <w:rsid w:val="009B69CD"/>
    <w:rsid w:val="00A12DB1"/>
    <w:rsid w:val="00A16E16"/>
    <w:rsid w:val="00A22E5B"/>
    <w:rsid w:val="00A259A0"/>
    <w:rsid w:val="00A3377F"/>
    <w:rsid w:val="00A35AB3"/>
    <w:rsid w:val="00A450A2"/>
    <w:rsid w:val="00A74F91"/>
    <w:rsid w:val="00A75A7A"/>
    <w:rsid w:val="00A7789D"/>
    <w:rsid w:val="00A84311"/>
    <w:rsid w:val="00A9230B"/>
    <w:rsid w:val="00AC4E8B"/>
    <w:rsid w:val="00B00103"/>
    <w:rsid w:val="00B245B7"/>
    <w:rsid w:val="00B405E3"/>
    <w:rsid w:val="00B417CA"/>
    <w:rsid w:val="00B60E6B"/>
    <w:rsid w:val="00B67BCE"/>
    <w:rsid w:val="00B82DA4"/>
    <w:rsid w:val="00BD7F16"/>
    <w:rsid w:val="00BE1D39"/>
    <w:rsid w:val="00BE51D2"/>
    <w:rsid w:val="00BF1296"/>
    <w:rsid w:val="00C0069E"/>
    <w:rsid w:val="00C2362E"/>
    <w:rsid w:val="00C31728"/>
    <w:rsid w:val="00C366F3"/>
    <w:rsid w:val="00C44177"/>
    <w:rsid w:val="00C62CF7"/>
    <w:rsid w:val="00C63010"/>
    <w:rsid w:val="00C8502B"/>
    <w:rsid w:val="00CA726F"/>
    <w:rsid w:val="00CC6E4D"/>
    <w:rsid w:val="00D01407"/>
    <w:rsid w:val="00D74C44"/>
    <w:rsid w:val="00D759D4"/>
    <w:rsid w:val="00D77FCD"/>
    <w:rsid w:val="00D85E1C"/>
    <w:rsid w:val="00D87EDE"/>
    <w:rsid w:val="00DB30C0"/>
    <w:rsid w:val="00DE3F20"/>
    <w:rsid w:val="00DF13B0"/>
    <w:rsid w:val="00DF760F"/>
    <w:rsid w:val="00E30131"/>
    <w:rsid w:val="00E53F99"/>
    <w:rsid w:val="00E546DF"/>
    <w:rsid w:val="00E832EF"/>
    <w:rsid w:val="00EA4BB4"/>
    <w:rsid w:val="00EA762B"/>
    <w:rsid w:val="00EB2B20"/>
    <w:rsid w:val="00EF3622"/>
    <w:rsid w:val="00F5384C"/>
    <w:rsid w:val="00F53873"/>
    <w:rsid w:val="00F81AA6"/>
    <w:rsid w:val="00F85BB0"/>
    <w:rsid w:val="00F867B7"/>
    <w:rsid w:val="00F90F2B"/>
    <w:rsid w:val="00FA6AFE"/>
    <w:rsid w:val="00FB3519"/>
    <w:rsid w:val="00FB3C30"/>
    <w:rsid w:val="00FC47B8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55838-7E7D-42DD-A55A-5134441B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1EFA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1EFA"/>
    <w:rPr>
      <w:rFonts w:ascii="Arial" w:eastAsia="Times New Roman" w:hAnsi="Arial" w:cs="Arial"/>
      <w:b/>
      <w:lang w:eastAsia="cs-CZ"/>
    </w:rPr>
  </w:style>
  <w:style w:type="character" w:styleId="Hypertextovodkaz">
    <w:name w:val="Hyperlink"/>
    <w:rsid w:val="00771EFA"/>
    <w:rPr>
      <w:color w:val="0000FF"/>
      <w:u w:val="single"/>
    </w:rPr>
  </w:style>
  <w:style w:type="paragraph" w:styleId="Zkladntext">
    <w:name w:val="Body Text"/>
    <w:basedOn w:val="Normln"/>
    <w:link w:val="ZkladntextChar"/>
    <w:rsid w:val="00771EFA"/>
    <w:pPr>
      <w:ind w:right="-650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771EFA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"/>
    <w:link w:val="Zkladntext2Char"/>
    <w:rsid w:val="00771EFA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771EFA"/>
    <w:rPr>
      <w:rFonts w:ascii="Arial" w:eastAsia="Times New Roman" w:hAnsi="Arial" w:cs="Arial"/>
      <w:b/>
      <w:lang w:eastAsia="cs-CZ"/>
    </w:rPr>
  </w:style>
  <w:style w:type="paragraph" w:styleId="Zpat">
    <w:name w:val="footer"/>
    <w:basedOn w:val="Normln"/>
    <w:link w:val="ZpatChar"/>
    <w:uiPriority w:val="99"/>
    <w:rsid w:val="00771EF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71E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771EFA"/>
  </w:style>
  <w:style w:type="paragraph" w:styleId="Odstavecseseznamem">
    <w:name w:val="List Paragraph"/>
    <w:basedOn w:val="Normln"/>
    <w:uiPriority w:val="34"/>
    <w:qFormat/>
    <w:rsid w:val="006D453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A4063"/>
    <w:rPr>
      <w:b/>
      <w:bCs/>
    </w:rPr>
  </w:style>
  <w:style w:type="paragraph" w:styleId="Normlnweb">
    <w:name w:val="Normal (Web)"/>
    <w:basedOn w:val="Normln"/>
    <w:uiPriority w:val="99"/>
    <w:unhideWhenUsed/>
    <w:rsid w:val="002A4063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C8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50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2">
    <w:name w:val="Text2"/>
    <w:basedOn w:val="Normln"/>
    <w:rsid w:val="00D77FCD"/>
    <w:pPr>
      <w:suppressAutoHyphens/>
      <w:spacing w:before="200"/>
      <w:ind w:left="340"/>
      <w:jc w:val="both"/>
    </w:pPr>
    <w:rPr>
      <w:rFonts w:ascii="Arial" w:hAnsi="Ari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1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19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soke-myt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AB64-2CAC-43D3-94EB-ADD9125A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742F9D86</Template>
  <TotalTime>92</TotalTime>
  <Pages>7</Pages>
  <Words>2526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Lněnička</dc:creator>
  <cp:lastModifiedBy>Jindřiška Klaudová</cp:lastModifiedBy>
  <cp:revision>35</cp:revision>
  <cp:lastPrinted>2017-11-14T10:44:00Z</cp:lastPrinted>
  <dcterms:created xsi:type="dcterms:W3CDTF">2017-06-14T06:46:00Z</dcterms:created>
  <dcterms:modified xsi:type="dcterms:W3CDTF">2019-01-09T12:27:00Z</dcterms:modified>
</cp:coreProperties>
</file>